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33" w:rsidRDefault="008F3440" w:rsidP="008F3440">
      <w:pPr>
        <w:pStyle w:val="Standard"/>
        <w:shd w:val="clear" w:color="auto" w:fill="FFFFFF"/>
        <w:spacing w:before="497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2A5B33" w:rsidRDefault="002A5B33" w:rsidP="008F3440">
      <w:pPr>
        <w:pStyle w:val="Standard"/>
        <w:shd w:val="clear" w:color="auto" w:fill="FFFFFF"/>
        <w:spacing w:before="497"/>
        <w:rPr>
          <w:color w:val="000000"/>
          <w:spacing w:val="-7"/>
          <w:sz w:val="18"/>
          <w:szCs w:val="18"/>
        </w:rPr>
      </w:pPr>
    </w:p>
    <w:p w:rsidR="002A5B33" w:rsidRPr="00EF114A" w:rsidRDefault="002A5B33" w:rsidP="002A5B33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EF114A">
        <w:rPr>
          <w:rFonts w:eastAsia="Times New Roman"/>
          <w:b/>
          <w:sz w:val="36"/>
          <w:szCs w:val="36"/>
          <w:lang w:eastAsia="ru-RU"/>
        </w:rPr>
        <w:t>Муниципальное казенное общеобразовательное учреждение</w:t>
      </w:r>
    </w:p>
    <w:p w:rsidR="002A5B33" w:rsidRPr="00EF114A" w:rsidRDefault="002A5B33" w:rsidP="002A5B33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EF114A">
        <w:rPr>
          <w:rFonts w:eastAsia="Times New Roman"/>
          <w:b/>
          <w:sz w:val="36"/>
          <w:szCs w:val="36"/>
          <w:lang w:eastAsia="ru-RU"/>
        </w:rPr>
        <w:t xml:space="preserve">Средняя общеобразовательная школа № 6 </w:t>
      </w:r>
    </w:p>
    <w:p w:rsidR="002A5B33" w:rsidRPr="00EF114A" w:rsidRDefault="002A5B33" w:rsidP="002A5B33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с</w:t>
      </w:r>
      <w:r w:rsidRPr="00EF114A">
        <w:rPr>
          <w:rFonts w:eastAsia="Times New Roman"/>
          <w:b/>
          <w:sz w:val="36"/>
          <w:szCs w:val="36"/>
          <w:lang w:eastAsia="ru-RU"/>
        </w:rPr>
        <w:t>. Серафимовского Арзгирского района Ставропольского края</w:t>
      </w:r>
    </w:p>
    <w:p w:rsidR="002A5B33" w:rsidRPr="00674F9B" w:rsidRDefault="002A5B33" w:rsidP="002A5B33">
      <w:pPr>
        <w:tabs>
          <w:tab w:val="left" w:pos="1640"/>
          <w:tab w:val="left" w:pos="2970"/>
          <w:tab w:val="center" w:pos="4677"/>
        </w:tabs>
        <w:rPr>
          <w:rFonts w:eastAsia="Times New Roman"/>
          <w:b/>
          <w:sz w:val="72"/>
          <w:szCs w:val="32"/>
          <w:lang w:eastAsia="ru-RU"/>
        </w:rPr>
      </w:pPr>
      <w:r w:rsidRPr="00674F9B">
        <w:rPr>
          <w:rFonts w:eastAsia="Times New Roman"/>
          <w:lang w:eastAsia="ru-RU"/>
        </w:rPr>
        <w:t xml:space="preserve">                                                                 </w:t>
      </w:r>
      <w:r>
        <w:rPr>
          <w:rFonts w:eastAsia="Times New Roman"/>
          <w:lang w:eastAsia="ru-RU"/>
        </w:rPr>
        <w:t xml:space="preserve">           </w:t>
      </w:r>
      <w:r w:rsidRPr="00674F9B">
        <w:rPr>
          <w:rFonts w:eastAsia="Times New Roman"/>
          <w:b/>
          <w:sz w:val="72"/>
          <w:szCs w:val="32"/>
          <w:lang w:eastAsia="ru-RU"/>
        </w:rPr>
        <w:t>Рабочая программа</w:t>
      </w:r>
    </w:p>
    <w:p w:rsidR="002A5B33" w:rsidRPr="00EF114A" w:rsidRDefault="002A5B33" w:rsidP="002A5B33">
      <w:pPr>
        <w:tabs>
          <w:tab w:val="left" w:pos="1640"/>
          <w:tab w:val="left" w:pos="2970"/>
          <w:tab w:val="center" w:pos="4677"/>
        </w:tabs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по курсу «Изобразительное искусство</w:t>
      </w:r>
      <w:r w:rsidRPr="00EF114A">
        <w:rPr>
          <w:rFonts w:eastAsia="Times New Roman"/>
          <w:b/>
          <w:sz w:val="36"/>
          <w:szCs w:val="36"/>
          <w:lang w:eastAsia="ru-RU"/>
        </w:rPr>
        <w:t>»</w:t>
      </w:r>
    </w:p>
    <w:p w:rsidR="002A5B33" w:rsidRPr="00EF114A" w:rsidRDefault="002A5B33" w:rsidP="002A5B33">
      <w:pPr>
        <w:tabs>
          <w:tab w:val="left" w:pos="2970"/>
        </w:tabs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на 2016/2017</w:t>
      </w:r>
      <w:r w:rsidRPr="00EF114A">
        <w:rPr>
          <w:rFonts w:eastAsia="Times New Roman"/>
          <w:b/>
          <w:sz w:val="36"/>
          <w:szCs w:val="36"/>
          <w:lang w:eastAsia="ru-RU"/>
        </w:rPr>
        <w:t xml:space="preserve"> учебный год</w:t>
      </w:r>
    </w:p>
    <w:p w:rsidR="002A5B33" w:rsidRPr="00EF114A" w:rsidRDefault="002A5B33" w:rsidP="002A5B33">
      <w:pPr>
        <w:tabs>
          <w:tab w:val="left" w:pos="2970"/>
        </w:tabs>
        <w:jc w:val="center"/>
        <w:rPr>
          <w:rFonts w:eastAsia="Times New Roman"/>
          <w:b/>
          <w:sz w:val="36"/>
          <w:szCs w:val="36"/>
          <w:lang w:eastAsia="ru-RU"/>
        </w:rPr>
      </w:pPr>
      <w:r w:rsidRPr="00EF114A">
        <w:rPr>
          <w:rFonts w:eastAsia="Times New Roman"/>
          <w:b/>
          <w:sz w:val="36"/>
          <w:szCs w:val="36"/>
          <w:lang w:eastAsia="ru-RU"/>
        </w:rPr>
        <w:t>Планирование составлено на основе:</w:t>
      </w:r>
    </w:p>
    <w:p w:rsidR="002A5B33" w:rsidRPr="00EF114A" w:rsidRDefault="002A5B33" w:rsidP="002A5B33">
      <w:pPr>
        <w:tabs>
          <w:tab w:val="left" w:pos="2970"/>
        </w:tabs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EF114A">
        <w:rPr>
          <w:rFonts w:eastAsia="Times New Roman"/>
          <w:b/>
          <w:sz w:val="36"/>
          <w:szCs w:val="36"/>
          <w:lang w:eastAsia="ru-RU"/>
        </w:rPr>
        <w:t xml:space="preserve">Программы </w:t>
      </w:r>
      <w:r w:rsidRPr="00EF114A">
        <w:rPr>
          <w:rFonts w:eastAsia="Times New Roman"/>
          <w:b/>
          <w:bCs/>
          <w:sz w:val="36"/>
          <w:szCs w:val="36"/>
          <w:lang w:eastAsia="ru-RU"/>
        </w:rPr>
        <w:t xml:space="preserve">по учебным предметам. </w:t>
      </w:r>
    </w:p>
    <w:p w:rsidR="002A5B33" w:rsidRPr="00EF114A" w:rsidRDefault="002A5B33" w:rsidP="002A5B33">
      <w:pPr>
        <w:tabs>
          <w:tab w:val="left" w:pos="2970"/>
        </w:tabs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EF114A">
        <w:rPr>
          <w:rFonts w:eastAsia="Times New Roman"/>
          <w:b/>
          <w:bCs/>
          <w:sz w:val="36"/>
          <w:szCs w:val="36"/>
          <w:lang w:eastAsia="ru-RU"/>
        </w:rPr>
        <w:t xml:space="preserve">Реализация образовательного стандарта второго поколения. </w:t>
      </w:r>
    </w:p>
    <w:p w:rsidR="002A5B33" w:rsidRPr="00EF114A" w:rsidRDefault="002A5B33" w:rsidP="002A5B33">
      <w:pPr>
        <w:tabs>
          <w:tab w:val="left" w:pos="2970"/>
        </w:tabs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EF114A">
        <w:rPr>
          <w:rFonts w:eastAsia="Times New Roman"/>
          <w:b/>
          <w:bCs/>
          <w:sz w:val="36"/>
          <w:szCs w:val="36"/>
          <w:lang w:eastAsia="ru-RU"/>
        </w:rPr>
        <w:t>УМ</w:t>
      </w:r>
      <w:r>
        <w:rPr>
          <w:rFonts w:eastAsia="Times New Roman"/>
          <w:b/>
          <w:bCs/>
          <w:sz w:val="36"/>
          <w:szCs w:val="36"/>
          <w:lang w:eastAsia="ru-RU"/>
        </w:rPr>
        <w:t>К "Школа России</w:t>
      </w:r>
      <w:r w:rsidRPr="00EF114A">
        <w:rPr>
          <w:rFonts w:eastAsia="Times New Roman"/>
          <w:b/>
          <w:bCs/>
          <w:sz w:val="36"/>
          <w:szCs w:val="36"/>
          <w:lang w:eastAsia="ru-RU"/>
        </w:rPr>
        <w:t>"</w:t>
      </w:r>
      <w:r w:rsidRPr="00EF114A">
        <w:rPr>
          <w:rFonts w:eastAsia="Times New Roman"/>
          <w:b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/>
        </w:rPr>
        <w:t>(1</w:t>
      </w:r>
      <w:r w:rsidRPr="00EF114A">
        <w:rPr>
          <w:rFonts w:eastAsia="Times New Roman"/>
          <w:b/>
          <w:bCs/>
          <w:sz w:val="36"/>
          <w:szCs w:val="36"/>
          <w:lang w:eastAsia="ru-RU"/>
        </w:rPr>
        <w:t xml:space="preserve"> класс) </w:t>
      </w:r>
    </w:p>
    <w:p w:rsidR="002A5B33" w:rsidRPr="00EF114A" w:rsidRDefault="002A5B33" w:rsidP="002A5B33">
      <w:pPr>
        <w:jc w:val="center"/>
        <w:rPr>
          <w:b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М.:Просвещение / Учебник, 2016</w:t>
      </w:r>
      <w:r w:rsidRPr="00EF114A">
        <w:rPr>
          <w:rFonts w:eastAsia="Times New Roman"/>
          <w:b/>
          <w:bCs/>
          <w:sz w:val="36"/>
          <w:szCs w:val="36"/>
          <w:lang w:eastAsia="ru-RU"/>
        </w:rPr>
        <w:t xml:space="preserve"> год.</w:t>
      </w:r>
    </w:p>
    <w:p w:rsidR="002A5B33" w:rsidRDefault="002A5B33" w:rsidP="002A5B33">
      <w:pPr>
        <w:jc w:val="center"/>
        <w:rPr>
          <w:b/>
          <w:sz w:val="36"/>
        </w:rPr>
      </w:pPr>
    </w:p>
    <w:p w:rsidR="002A5B33" w:rsidRDefault="002A5B33" w:rsidP="002A5B33">
      <w:pPr>
        <w:jc w:val="center"/>
        <w:rPr>
          <w:b/>
          <w:sz w:val="36"/>
        </w:rPr>
      </w:pPr>
    </w:p>
    <w:p w:rsidR="002A5B33" w:rsidRPr="00EF114A" w:rsidRDefault="002A5B33" w:rsidP="002A5B33">
      <w:pPr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</w:t>
      </w:r>
      <w:r w:rsidRPr="00674F9B">
        <w:rPr>
          <w:rFonts w:eastAsia="Times New Roman"/>
          <w:b/>
          <w:sz w:val="28"/>
          <w:szCs w:val="20"/>
          <w:lang w:eastAsia="ru-RU"/>
        </w:rPr>
        <w:t xml:space="preserve">     </w:t>
      </w:r>
      <w:r w:rsidRPr="00674F9B">
        <w:rPr>
          <w:rFonts w:eastAsia="Times New Roman"/>
          <w:b/>
          <w:sz w:val="32"/>
          <w:szCs w:val="20"/>
          <w:lang w:eastAsia="ru-RU"/>
        </w:rPr>
        <w:t>Учитель:</w:t>
      </w:r>
      <w:r w:rsidRPr="00674F9B">
        <w:rPr>
          <w:rFonts w:eastAsia="Times New Roman"/>
          <w:sz w:val="32"/>
          <w:szCs w:val="20"/>
          <w:lang w:eastAsia="ru-RU"/>
        </w:rPr>
        <w:t xml:space="preserve">  </w:t>
      </w:r>
      <w:r>
        <w:rPr>
          <w:rFonts w:eastAsia="Times New Roman"/>
          <w:sz w:val="32"/>
          <w:szCs w:val="20"/>
          <w:u w:val="single"/>
          <w:lang w:eastAsia="ru-RU"/>
        </w:rPr>
        <w:t>Дацко Надежда Петровна</w:t>
      </w:r>
    </w:p>
    <w:p w:rsidR="002A5B33" w:rsidRDefault="002A5B33" w:rsidP="002A5B33"/>
    <w:p w:rsidR="002A5B33" w:rsidRDefault="002A5B33" w:rsidP="008F3440">
      <w:pPr>
        <w:pStyle w:val="Standard"/>
        <w:shd w:val="clear" w:color="auto" w:fill="FFFFFF"/>
        <w:spacing w:before="497"/>
        <w:rPr>
          <w:color w:val="000000"/>
          <w:spacing w:val="-7"/>
          <w:sz w:val="18"/>
          <w:szCs w:val="18"/>
        </w:rPr>
      </w:pPr>
    </w:p>
    <w:p w:rsidR="002A5B33" w:rsidRDefault="002A5B33" w:rsidP="008F3440">
      <w:pPr>
        <w:pStyle w:val="Standard"/>
        <w:shd w:val="clear" w:color="auto" w:fill="FFFFFF"/>
        <w:spacing w:before="497"/>
        <w:rPr>
          <w:color w:val="000000"/>
          <w:spacing w:val="-7"/>
          <w:sz w:val="18"/>
          <w:szCs w:val="18"/>
        </w:rPr>
      </w:pPr>
    </w:p>
    <w:p w:rsidR="002A5B33" w:rsidRDefault="002A5B33" w:rsidP="008F3440">
      <w:pPr>
        <w:pStyle w:val="Standard"/>
        <w:shd w:val="clear" w:color="auto" w:fill="FFFFFF"/>
        <w:spacing w:before="497"/>
        <w:rPr>
          <w:color w:val="000000"/>
          <w:spacing w:val="-7"/>
          <w:sz w:val="18"/>
          <w:szCs w:val="18"/>
        </w:rPr>
      </w:pPr>
    </w:p>
    <w:p w:rsidR="002A5B33" w:rsidRDefault="002A5B33" w:rsidP="008F3440">
      <w:pPr>
        <w:pStyle w:val="Standard"/>
        <w:shd w:val="clear" w:color="auto" w:fill="FFFFFF"/>
        <w:spacing w:before="497"/>
        <w:rPr>
          <w:color w:val="000000"/>
          <w:spacing w:val="-7"/>
          <w:sz w:val="18"/>
          <w:szCs w:val="18"/>
        </w:rPr>
      </w:pPr>
    </w:p>
    <w:p w:rsidR="00FD27BD" w:rsidRDefault="002A5B33" w:rsidP="008F3440">
      <w:pPr>
        <w:pStyle w:val="Standard"/>
        <w:shd w:val="clear" w:color="auto" w:fill="FFFFFF"/>
        <w:spacing w:before="497"/>
        <w:rPr>
          <w:rFonts w:cs="Arial"/>
          <w:b/>
          <w:bCs/>
          <w:color w:val="000000"/>
          <w:u w:val="single"/>
        </w:rPr>
      </w:pPr>
      <w:r>
        <w:rPr>
          <w:color w:val="000000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F3440">
        <w:rPr>
          <w:color w:val="000000"/>
          <w:spacing w:val="-7"/>
          <w:sz w:val="18"/>
          <w:szCs w:val="18"/>
        </w:rPr>
        <w:t xml:space="preserve">   </w:t>
      </w:r>
      <w:r w:rsidR="00960B04">
        <w:rPr>
          <w:rFonts w:cs="Arial"/>
          <w:b/>
          <w:bCs/>
          <w:color w:val="000000"/>
          <w:u w:val="single"/>
        </w:rPr>
        <w:t>Пояснительная записка</w:t>
      </w:r>
    </w:p>
    <w:p w:rsidR="00FD27BD" w:rsidRDefault="00960B04">
      <w:pPr>
        <w:pStyle w:val="Standard"/>
      </w:pPr>
      <w: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>
        <w:rPr>
          <w:rStyle w:val="FontStyle19"/>
          <w:sz w:val="24"/>
          <w:szCs w:val="24"/>
        </w:rPr>
        <w:t>авторской   программы Б.М. Неменского, В.Г. Горяева, Г.Е. Гуровой и др.«Изобразительное искусство</w:t>
      </w:r>
      <w:r>
        <w:t>: Рабочие программы. 1-4 класс/под ред Б.М.Неменского. М.: «Просвещение», 2011 г.  к учебнику  Изобразительное искусство: ты изображаешь, украшаешь и строишь: 1 класс / под ред Б.М. Неменского. М.: «Просвещение», 2011г</w:t>
      </w:r>
    </w:p>
    <w:p w:rsidR="00FD27BD" w:rsidRDefault="00FD27BD">
      <w:pPr>
        <w:pStyle w:val="Standard"/>
      </w:pPr>
    </w:p>
    <w:p w:rsidR="00FD27BD" w:rsidRDefault="00960B04">
      <w:pPr>
        <w:pStyle w:val="Standard"/>
        <w:jc w:val="center"/>
      </w:pPr>
      <w:r>
        <w:rPr>
          <w:b/>
          <w:bCs/>
          <w:u w:val="single"/>
        </w:rPr>
        <w:t xml:space="preserve">   Общая характеристика учебного предмета</w:t>
      </w:r>
    </w:p>
    <w:p w:rsidR="00FD27BD" w:rsidRDefault="00960B04">
      <w:pPr>
        <w:pStyle w:val="Standard"/>
      </w:pPr>
      <w:r>
        <w:t xml:space="preserve">            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FD27BD" w:rsidRDefault="00960B04">
      <w:pPr>
        <w:pStyle w:val="Standard"/>
      </w:pPr>
      <w:r>
        <w:t xml:space="preserve">            Задачи</w:t>
      </w:r>
      <w:r>
        <w:rPr>
          <w:bCs/>
        </w:rPr>
        <w:t>преподавания изобразительного искусства:</w:t>
      </w:r>
    </w:p>
    <w:p w:rsidR="00FD27BD" w:rsidRDefault="00960B04">
      <w:pPr>
        <w:pStyle w:val="Standard"/>
      </w:pPr>
      <w:r>
        <w:t>- формирование у учащихся нравственно-этической отзывчивости на прекрасное и безобразное в жизни и в искусстве;</w:t>
      </w:r>
    </w:p>
    <w:p w:rsidR="00FD27BD" w:rsidRDefault="00960B04">
      <w:pPr>
        <w:pStyle w:val="Standard"/>
      </w:pPr>
      <w:r>
        <w:t>- формирование художественно-творческой активности школьника;</w:t>
      </w:r>
    </w:p>
    <w:p w:rsidR="00FD27BD" w:rsidRDefault="00960B04">
      <w:pPr>
        <w:pStyle w:val="Standard"/>
      </w:pPr>
      <w: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FD27BD" w:rsidRDefault="00960B04">
      <w:pPr>
        <w:pStyle w:val="Standard"/>
      </w:pPr>
      <w:r>
        <w:t xml:space="preserve">            Курс разработан как </w:t>
      </w:r>
      <w:r>
        <w:rPr>
          <w:bCs/>
        </w:rPr>
        <w:t xml:space="preserve">целостная система введения в художественную культуру </w:t>
      </w:r>
      <w:r>
        <w:t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FD27BD" w:rsidRDefault="00960B04">
      <w:pPr>
        <w:pStyle w:val="Standard"/>
      </w:pPr>
      <w:r>
        <w:t xml:space="preserve">Систематизирующим методом является </w:t>
      </w:r>
      <w:r>
        <w:rPr>
          <w:iCs/>
        </w:rPr>
        <w:t xml:space="preserve">выделение трех основных видов художественной деятельности </w:t>
      </w:r>
      <w:r>
        <w:t>для визуальных пространственных искусств:</w:t>
      </w:r>
    </w:p>
    <w:p w:rsidR="00FD27BD" w:rsidRDefault="00960B04">
      <w:pPr>
        <w:pStyle w:val="Standard"/>
      </w:pPr>
      <w:r>
        <w:t xml:space="preserve">—  </w:t>
      </w:r>
      <w:r>
        <w:rPr>
          <w:iCs/>
        </w:rPr>
        <w:t>изобразительная художественная деятельность;</w:t>
      </w:r>
    </w:p>
    <w:p w:rsidR="00FD27BD" w:rsidRDefault="00960B04">
      <w:pPr>
        <w:pStyle w:val="Standard"/>
        <w:rPr>
          <w:iCs/>
        </w:rPr>
      </w:pPr>
      <w:r>
        <w:rPr>
          <w:iCs/>
        </w:rPr>
        <w:t>—  декоративная художественная деятельность;</w:t>
      </w:r>
    </w:p>
    <w:p w:rsidR="00FD27BD" w:rsidRDefault="00960B04">
      <w:pPr>
        <w:pStyle w:val="Standard"/>
        <w:rPr>
          <w:iCs/>
        </w:rPr>
      </w:pPr>
      <w:r>
        <w:rPr>
          <w:iCs/>
        </w:rPr>
        <w:t>—  конструктивная художественная деятельность.</w:t>
      </w:r>
    </w:p>
    <w:p w:rsidR="00FD27BD" w:rsidRDefault="00960B04">
      <w:pPr>
        <w:pStyle w:val="Standard"/>
      </w:pPr>
      <w: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D27BD" w:rsidRDefault="00960B04">
      <w:pPr>
        <w:pStyle w:val="Standard"/>
      </w:pPr>
      <w:r>
        <w:t xml:space="preserve">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D27BD" w:rsidRDefault="00960B04">
      <w:pPr>
        <w:pStyle w:val="Standard"/>
      </w:pPr>
      <w: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D27BD" w:rsidRDefault="00960B04">
      <w:pPr>
        <w:pStyle w:val="Standard"/>
      </w:pPr>
      <w: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FD27BD" w:rsidRDefault="00960B04">
      <w:pPr>
        <w:pStyle w:val="Standard"/>
      </w:pPr>
      <w:r>
        <w:t xml:space="preserve">          Одна из задач — </w:t>
      </w:r>
      <w:r>
        <w:rPr>
          <w:bCs/>
        </w:rPr>
        <w:t xml:space="preserve">постоянная смена художественных материалов, </w:t>
      </w:r>
      <w: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FD27BD" w:rsidRDefault="00960B04">
      <w:pPr>
        <w:pStyle w:val="Standard"/>
      </w:pPr>
      <w: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FD27BD" w:rsidRDefault="00960B04">
      <w:pPr>
        <w:pStyle w:val="Standard"/>
      </w:pPr>
      <w:r>
        <w:t>Особым видом деятельности учащихся является выполнение творческих проектов и презентаций.</w:t>
      </w:r>
    </w:p>
    <w:p w:rsidR="00FD27BD" w:rsidRDefault="00960B04">
      <w:pPr>
        <w:pStyle w:val="Standard"/>
      </w:pPr>
      <w: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FD27BD" w:rsidRDefault="00960B04">
      <w:pPr>
        <w:pStyle w:val="Standard"/>
      </w:pPr>
      <w:r>
        <w:t xml:space="preserve">         Программа «Изобразительное искусство» предусматривает </w:t>
      </w:r>
      <w:r>
        <w:rPr>
          <w:bCs/>
          <w:iCs/>
        </w:rPr>
        <w:t xml:space="preserve">чередование уроков индивидуального практического творчества </w:t>
      </w:r>
      <w:r>
        <w:t xml:space="preserve">учащихся и </w:t>
      </w:r>
      <w:r>
        <w:rPr>
          <w:bCs/>
          <w:iCs/>
        </w:rPr>
        <w:t>уроков коллективной творческой деятельности.</w:t>
      </w:r>
    </w:p>
    <w:p w:rsidR="00FD27BD" w:rsidRDefault="00960B04">
      <w:pPr>
        <w:pStyle w:val="Standard"/>
      </w:pPr>
      <w: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FD27BD" w:rsidRDefault="00960B04">
      <w:pPr>
        <w:pStyle w:val="Standard"/>
      </w:pPr>
      <w: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D27BD" w:rsidRDefault="00960B04">
      <w:pPr>
        <w:pStyle w:val="Standard"/>
      </w:pPr>
      <w: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FD27BD" w:rsidRDefault="00960B04">
      <w:pPr>
        <w:pStyle w:val="Standard"/>
      </w:pPr>
      <w:r>
        <w:t xml:space="preserve">Периодическая </w:t>
      </w:r>
      <w:r>
        <w:rPr>
          <w:bCs/>
        </w:rPr>
        <w:t xml:space="preserve">организация выставок </w:t>
      </w:r>
      <w: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FD27BD" w:rsidRDefault="00FD27BD">
      <w:pPr>
        <w:pStyle w:val="Standard"/>
      </w:pPr>
    </w:p>
    <w:p w:rsidR="00FD27BD" w:rsidRDefault="00960B0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Место учебного предмета  в учебном плане</w:t>
      </w:r>
    </w:p>
    <w:p w:rsidR="00FD27BD" w:rsidRDefault="00960B04">
      <w:pPr>
        <w:pStyle w:val="Standard"/>
      </w:pPr>
      <w:r>
        <w:t xml:space="preserve">             На изучение предмета отводится 1 ч  в  неделю, всего на курс — 135 ч.  Предмет изучается: в 1 классе — 33 ч в год, во 2—4 классах — 34 ч в год (при 1 ч в неделю).  </w:t>
      </w:r>
    </w:p>
    <w:p w:rsidR="00FD27BD" w:rsidRDefault="00FD27BD">
      <w:pPr>
        <w:pStyle w:val="Standard"/>
      </w:pPr>
    </w:p>
    <w:p w:rsidR="00FD27BD" w:rsidRDefault="00960B0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Ценностные ориентиры содержания учебного предмета</w:t>
      </w:r>
    </w:p>
    <w:p w:rsidR="00FD27BD" w:rsidRDefault="00960B04">
      <w:pPr>
        <w:pStyle w:val="Standard"/>
      </w:pPr>
      <w:r>
        <w:t xml:space="preserve">            Приоритетная цель художественного образования в школе — духовно-нравственное развитие ребенка.</w:t>
      </w:r>
    </w:p>
    <w:p w:rsidR="00FD27BD" w:rsidRDefault="00960B04">
      <w:pPr>
        <w:pStyle w:val="Standard"/>
      </w:pPr>
      <w:r>
        <w:t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</w:t>
      </w:r>
    </w:p>
    <w:p w:rsidR="00FD27BD" w:rsidRDefault="00960B04">
      <w:pPr>
        <w:pStyle w:val="Standard"/>
      </w:pPr>
      <w:r>
        <w:t xml:space="preserve">          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FD27BD" w:rsidRDefault="00960B04">
      <w:pPr>
        <w:pStyle w:val="Standard"/>
      </w:pPr>
      <w: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>
        <w:rPr>
          <w:bCs/>
        </w:rPr>
        <w:t>главный смысловой стержень курса.</w:t>
      </w:r>
    </w:p>
    <w:p w:rsidR="00FD27BD" w:rsidRDefault="00960B04">
      <w:pPr>
        <w:pStyle w:val="Standard"/>
      </w:pPr>
      <w: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D27BD" w:rsidRDefault="00960B04">
      <w:pPr>
        <w:pStyle w:val="Standard"/>
      </w:pPr>
      <w: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FD27BD" w:rsidRDefault="00960B04">
      <w:pPr>
        <w:pStyle w:val="Standard"/>
      </w:pPr>
      <w:r>
        <w:t xml:space="preserve">          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D27BD" w:rsidRDefault="00FD27BD">
      <w:pPr>
        <w:pStyle w:val="Standard"/>
      </w:pPr>
    </w:p>
    <w:p w:rsidR="00FD27BD" w:rsidRDefault="00960B0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Личностные, метапредметные и предметные результаты освоения учебного предмета</w:t>
      </w:r>
    </w:p>
    <w:p w:rsidR="00FD27BD" w:rsidRDefault="00960B04">
      <w:pPr>
        <w:pStyle w:val="Standard"/>
      </w:pPr>
      <w:r>
        <w:t xml:space="preserve">           В результате изучения курса «Изобразительное искусство» в начальной школе должны быть достигнуты определенные результаты.</w:t>
      </w:r>
    </w:p>
    <w:p w:rsidR="00FD27BD" w:rsidRDefault="00960B04">
      <w:pPr>
        <w:pStyle w:val="Standard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D27BD" w:rsidRDefault="00960B04">
      <w:pPr>
        <w:pStyle w:val="Standard"/>
        <w:numPr>
          <w:ilvl w:val="0"/>
          <w:numId w:val="4"/>
        </w:numPr>
      </w:pPr>
      <w:r>
        <w:t>чувство гордости за культуру и искусство Родины, своего народа;</w:t>
      </w:r>
    </w:p>
    <w:p w:rsidR="00FD27BD" w:rsidRDefault="00960B04">
      <w:pPr>
        <w:pStyle w:val="Standard"/>
        <w:numPr>
          <w:ilvl w:val="0"/>
          <w:numId w:val="1"/>
        </w:numPr>
      </w:pPr>
      <w:r>
        <w:t>уважительное отношение к культуре и искусству других народов нашей страны и мира в целом;</w:t>
      </w:r>
    </w:p>
    <w:p w:rsidR="00FD27BD" w:rsidRDefault="00960B04">
      <w:pPr>
        <w:pStyle w:val="Standard"/>
        <w:numPr>
          <w:ilvl w:val="0"/>
          <w:numId w:val="1"/>
        </w:numPr>
      </w:pPr>
      <w:r>
        <w:t>понимание особой роли культуры и  искусства в жизни общества и каждого отдельного человека;</w:t>
      </w:r>
    </w:p>
    <w:p w:rsidR="00FD27BD" w:rsidRDefault="00960B04">
      <w:pPr>
        <w:pStyle w:val="Standard"/>
        <w:numPr>
          <w:ilvl w:val="0"/>
          <w:numId w:val="1"/>
        </w:numPr>
      </w:pPr>
      <w:r>
        <w:t>сформированность эстетических чувств, художественно-творческого мышления, наблюдательности и фантазии;</w:t>
      </w:r>
    </w:p>
    <w:p w:rsidR="00FD27BD" w:rsidRDefault="00960B04">
      <w:pPr>
        <w:pStyle w:val="Standard"/>
        <w:numPr>
          <w:ilvl w:val="0"/>
          <w:numId w:val="1"/>
        </w:numPr>
      </w:pPr>
      <w: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D27BD" w:rsidRDefault="00960B04">
      <w:pPr>
        <w:pStyle w:val="Standard"/>
        <w:numPr>
          <w:ilvl w:val="0"/>
          <w:numId w:val="1"/>
        </w:numPr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FD27BD" w:rsidRDefault="00960B04">
      <w:pPr>
        <w:pStyle w:val="Standard"/>
        <w:numPr>
          <w:ilvl w:val="0"/>
          <w:numId w:val="1"/>
        </w:numPr>
      </w:pPr>
      <w: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D27BD" w:rsidRDefault="00960B04">
      <w:pPr>
        <w:pStyle w:val="Standard"/>
        <w:numPr>
          <w:ilvl w:val="0"/>
          <w:numId w:val="1"/>
        </w:numPr>
      </w:pPr>
      <w: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FD27BD" w:rsidRDefault="00960B04">
      <w:pPr>
        <w:pStyle w:val="Standard"/>
      </w:pPr>
      <w:r>
        <w:rPr>
          <w:b/>
        </w:rPr>
        <w:t>Метапредметные результаты</w:t>
      </w:r>
      <w: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FD27BD" w:rsidRDefault="00960B04">
      <w:pPr>
        <w:pStyle w:val="Standard"/>
        <w:numPr>
          <w:ilvl w:val="0"/>
          <w:numId w:val="5"/>
        </w:numPr>
      </w:pPr>
      <w: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D27BD" w:rsidRDefault="00960B04">
      <w:pPr>
        <w:pStyle w:val="Standard"/>
        <w:numPr>
          <w:ilvl w:val="0"/>
          <w:numId w:val="2"/>
        </w:numPr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FD27BD" w:rsidRDefault="00960B04">
      <w:pPr>
        <w:pStyle w:val="Standard"/>
        <w:numPr>
          <w:ilvl w:val="0"/>
          <w:numId w:val="2"/>
        </w:numPr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D27BD" w:rsidRDefault="00960B04">
      <w:pPr>
        <w:pStyle w:val="Standard"/>
        <w:numPr>
          <w:ilvl w:val="0"/>
          <w:numId w:val="2"/>
        </w:numPr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D27BD" w:rsidRDefault="00960B04">
      <w:pPr>
        <w:pStyle w:val="Standard"/>
        <w:numPr>
          <w:ilvl w:val="0"/>
          <w:numId w:val="2"/>
        </w:numPr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FD27BD" w:rsidRDefault="00960B04">
      <w:pPr>
        <w:pStyle w:val="Standard"/>
        <w:numPr>
          <w:ilvl w:val="0"/>
          <w:numId w:val="2"/>
        </w:numPr>
      </w:pPr>
      <w: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D27BD" w:rsidRDefault="00960B04">
      <w:pPr>
        <w:pStyle w:val="Standard"/>
      </w:pPr>
      <w:r>
        <w:rPr>
          <w:b/>
        </w:rPr>
        <w:t>Предметные результаты</w:t>
      </w:r>
      <w: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D27BD" w:rsidRDefault="00960B04">
      <w:pPr>
        <w:pStyle w:val="Standard"/>
        <w:numPr>
          <w:ilvl w:val="0"/>
          <w:numId w:val="6"/>
        </w:numPr>
      </w:pPr>
      <w: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D27BD" w:rsidRDefault="00960B04">
      <w:pPr>
        <w:pStyle w:val="Standard"/>
        <w:numPr>
          <w:ilvl w:val="0"/>
          <w:numId w:val="3"/>
        </w:numPr>
      </w:pPr>
      <w:r>
        <w:t>знание основных видов и жанров пространственно-визуальных искусств;</w:t>
      </w:r>
    </w:p>
    <w:p w:rsidR="00FD27BD" w:rsidRDefault="00960B04">
      <w:pPr>
        <w:pStyle w:val="Standard"/>
        <w:numPr>
          <w:ilvl w:val="0"/>
          <w:numId w:val="3"/>
        </w:numPr>
      </w:pPr>
      <w:r>
        <w:t>понимание образной природы искусства;</w:t>
      </w:r>
    </w:p>
    <w:p w:rsidR="00FD27BD" w:rsidRDefault="00960B04">
      <w:pPr>
        <w:pStyle w:val="Standard"/>
        <w:numPr>
          <w:ilvl w:val="0"/>
          <w:numId w:val="3"/>
        </w:numPr>
      </w:pPr>
      <w:r>
        <w:t>эстетическая оценка явлений природы, событий окружающего мира;</w:t>
      </w:r>
    </w:p>
    <w:p w:rsidR="00FD27BD" w:rsidRDefault="00960B04">
      <w:pPr>
        <w:pStyle w:val="Standard"/>
        <w:numPr>
          <w:ilvl w:val="0"/>
          <w:numId w:val="3"/>
        </w:numPr>
      </w:pPr>
      <w:r>
        <w:t>применение художественных умений, знаний и представлений в процессе выполнения художественно-творческих работ;</w:t>
      </w:r>
    </w:p>
    <w:p w:rsidR="00FD27BD" w:rsidRDefault="00960B04">
      <w:pPr>
        <w:pStyle w:val="Standard"/>
        <w:numPr>
          <w:ilvl w:val="0"/>
          <w:numId w:val="3"/>
        </w:numPr>
      </w:pPr>
      <w: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D27BD" w:rsidRDefault="00960B04">
      <w:pPr>
        <w:pStyle w:val="Standard"/>
        <w:numPr>
          <w:ilvl w:val="0"/>
          <w:numId w:val="3"/>
        </w:numPr>
      </w:pPr>
      <w:r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FD27BD" w:rsidRDefault="00960B04">
      <w:pPr>
        <w:pStyle w:val="Standard"/>
        <w:numPr>
          <w:ilvl w:val="0"/>
          <w:numId w:val="3"/>
        </w:numPr>
      </w:pPr>
      <w:r>
        <w:rPr>
          <w:spacing w:val="-2"/>
        </w:rPr>
        <w:t>усвоение названий ведущих художественных музеев России и художе</w:t>
      </w:r>
      <w:r>
        <w:t>ственных музеев своего региона;</w:t>
      </w:r>
    </w:p>
    <w:p w:rsidR="00FD27BD" w:rsidRDefault="00960B04">
      <w:pPr>
        <w:pStyle w:val="Standard"/>
        <w:numPr>
          <w:ilvl w:val="0"/>
          <w:numId w:val="3"/>
        </w:numPr>
      </w:pPr>
      <w: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D27BD" w:rsidRDefault="00960B04">
      <w:pPr>
        <w:pStyle w:val="Standard"/>
        <w:numPr>
          <w:ilvl w:val="0"/>
          <w:numId w:val="3"/>
        </w:numPr>
      </w:pPr>
      <w: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D27BD" w:rsidRDefault="00960B04">
      <w:pPr>
        <w:pStyle w:val="Standard"/>
        <w:numPr>
          <w:ilvl w:val="0"/>
          <w:numId w:val="3"/>
        </w:numPr>
      </w:pPr>
      <w:r>
        <w:t>способность передавать в художественно-творческой деятельности характер, эмоциональные состояния и свое отно</w:t>
      </w:r>
      <w:r>
        <w:softHyphen/>
        <w:t>шение к природе, человеку, обществу;</w:t>
      </w:r>
    </w:p>
    <w:p w:rsidR="00FD27BD" w:rsidRDefault="00960B04">
      <w:pPr>
        <w:pStyle w:val="Standard"/>
        <w:numPr>
          <w:ilvl w:val="0"/>
          <w:numId w:val="3"/>
        </w:numPr>
      </w:pPr>
      <w:r>
        <w:t>умение компоновать на плоскости листа и в объеме задуманный художественный образ;</w:t>
      </w:r>
    </w:p>
    <w:p w:rsidR="00FD27BD" w:rsidRDefault="00960B04">
      <w:pPr>
        <w:pStyle w:val="Standard"/>
        <w:numPr>
          <w:ilvl w:val="0"/>
          <w:numId w:val="3"/>
        </w:numPr>
      </w:pPr>
      <w: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FD27BD" w:rsidRDefault="00960B04">
      <w:pPr>
        <w:pStyle w:val="Standard"/>
        <w:numPr>
          <w:ilvl w:val="0"/>
          <w:numId w:val="3"/>
        </w:numPr>
      </w:pPr>
      <w: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FD27BD" w:rsidRDefault="00960B04">
      <w:pPr>
        <w:pStyle w:val="Standard"/>
        <w:numPr>
          <w:ilvl w:val="0"/>
          <w:numId w:val="3"/>
        </w:numPr>
      </w:pPr>
      <w:r>
        <w:t>умение характеризовать и эстетически оценивать разнообразие и красоту природы различных регионов нашей страны;</w:t>
      </w:r>
    </w:p>
    <w:p w:rsidR="00FD27BD" w:rsidRDefault="00960B04">
      <w:pPr>
        <w:pStyle w:val="Standard"/>
        <w:numPr>
          <w:ilvl w:val="0"/>
          <w:numId w:val="3"/>
        </w:numPr>
      </w:pPr>
      <w: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D27BD" w:rsidRDefault="00960B04">
      <w:pPr>
        <w:pStyle w:val="Standard"/>
        <w:numPr>
          <w:ilvl w:val="0"/>
          <w:numId w:val="3"/>
        </w:numPr>
      </w:pPr>
      <w: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D27BD" w:rsidRDefault="00960B04">
      <w:pPr>
        <w:pStyle w:val="Standard"/>
        <w:numPr>
          <w:ilvl w:val="0"/>
          <w:numId w:val="3"/>
        </w:numPr>
      </w:pPr>
      <w: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D27BD" w:rsidRDefault="00960B04">
      <w:pPr>
        <w:pStyle w:val="Standard"/>
        <w:numPr>
          <w:ilvl w:val="0"/>
          <w:numId w:val="3"/>
        </w:numPr>
      </w:pPr>
      <w: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D27BD" w:rsidRDefault="00960B04">
      <w:pPr>
        <w:pStyle w:val="Standard"/>
        <w:numPr>
          <w:ilvl w:val="0"/>
          <w:numId w:val="3"/>
        </w:numPr>
      </w:pPr>
      <w:r>
        <w:t>умение  объяснять значение памятников и архитектурной среды древнего зодчества для современного общества;</w:t>
      </w:r>
    </w:p>
    <w:p w:rsidR="00FD27BD" w:rsidRDefault="00960B04">
      <w:pPr>
        <w:pStyle w:val="Standard"/>
        <w:numPr>
          <w:ilvl w:val="0"/>
          <w:numId w:val="3"/>
        </w:numPr>
      </w:pPr>
      <w: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FD27BD" w:rsidRDefault="00960B04">
      <w:pPr>
        <w:pStyle w:val="Standard"/>
        <w:numPr>
          <w:ilvl w:val="0"/>
          <w:numId w:val="3"/>
        </w:numPr>
      </w:pPr>
      <w: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FD27BD" w:rsidRDefault="00960B04">
      <w:pPr>
        <w:pStyle w:val="Standard"/>
      </w:pPr>
      <w:r>
        <w:t xml:space="preserve">              В результате изучения изобразительного искусства в начальной школе у выпускников будут сформированы основы художественной культуры:</w:t>
      </w:r>
    </w:p>
    <w:p w:rsidR="00FD27BD" w:rsidRDefault="00960B04">
      <w:pPr>
        <w:pStyle w:val="Standard"/>
      </w:pPr>
      <w:r>
        <w:t>-представления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FD27BD" w:rsidRDefault="00960B04">
      <w:pPr>
        <w:pStyle w:val="Standard"/>
      </w:pPr>
      <w:r>
        <w:t>-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</w:t>
      </w:r>
    </w:p>
    <w:p w:rsidR="00FD27BD" w:rsidRDefault="00960B04">
      <w:pPr>
        <w:pStyle w:val="Standard"/>
      </w:pPr>
      <w:r>
        <w:t>-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FD27BD" w:rsidRDefault="00960B04">
      <w:pPr>
        <w:pStyle w:val="Standard"/>
      </w:pPr>
      <w:r>
        <w:t>-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</w:t>
      </w:r>
    </w:p>
    <w:p w:rsidR="00FD27BD" w:rsidRDefault="00960B04">
      <w:pPr>
        <w:pStyle w:val="Standard"/>
      </w:pPr>
      <w:r>
        <w:t>-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FD27BD" w:rsidRDefault="00960B04">
      <w:pPr>
        <w:pStyle w:val="Standard"/>
      </w:pPr>
      <w:r>
        <w:t>Раздел «Восприятие искусства и виды художественной деятельности».</w:t>
      </w:r>
    </w:p>
    <w:p w:rsidR="00FD27BD" w:rsidRDefault="00960B04">
      <w:pPr>
        <w:pStyle w:val="Standard"/>
      </w:pPr>
      <w:r>
        <w:t xml:space="preserve">            Выпускник научится:</w:t>
      </w:r>
    </w:p>
    <w:p w:rsidR="00FD27BD" w:rsidRDefault="00960B04">
      <w:pPr>
        <w:pStyle w:val="Standard"/>
      </w:pPr>
      <w: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D27BD" w:rsidRDefault="00960B04">
      <w:pPr>
        <w:pStyle w:val="Standard"/>
      </w:pPr>
      <w:r>
        <w:t>• различать основные виды и жанры пластических искусств, понимать их специфику;</w:t>
      </w:r>
    </w:p>
    <w:p w:rsidR="00FD27BD" w:rsidRDefault="00960B04">
      <w:pPr>
        <w:pStyle w:val="Standard"/>
      </w:pPr>
      <w: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FD27BD" w:rsidRDefault="00960B04">
      <w:pPr>
        <w:pStyle w:val="Standard"/>
      </w:pPr>
      <w: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FD27BD" w:rsidRDefault="00960B04">
      <w:pPr>
        <w:pStyle w:val="Standard"/>
      </w:pPr>
      <w:r>
        <w:t>• называть ведущие художественные музеи России и художественные музеи своего региона.</w:t>
      </w:r>
    </w:p>
    <w:p w:rsidR="00FD27BD" w:rsidRDefault="00960B04">
      <w:pPr>
        <w:pStyle w:val="Standard"/>
      </w:pPr>
      <w:r>
        <w:rPr>
          <w:i/>
          <w:iCs/>
        </w:rPr>
        <w:t xml:space="preserve">  Выпускник получит возможность научиться:</w:t>
      </w:r>
    </w:p>
    <w:p w:rsidR="00FD27BD" w:rsidRDefault="00960B04">
      <w:pPr>
        <w:pStyle w:val="Standard"/>
      </w:pPr>
      <w: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FD27BD" w:rsidRDefault="00960B04">
      <w:pPr>
        <w:pStyle w:val="Standard"/>
      </w:pPr>
      <w: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D27BD" w:rsidRDefault="00960B04">
      <w:pPr>
        <w:pStyle w:val="Standard"/>
      </w:pPr>
      <w: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D27BD" w:rsidRDefault="00960B04">
      <w:pPr>
        <w:pStyle w:val="Standard"/>
      </w:pPr>
      <w:r>
        <w:t>Раздел «Азбука искусства. Как говорит искусство?».</w:t>
      </w:r>
    </w:p>
    <w:p w:rsidR="00FD27BD" w:rsidRDefault="00960B04">
      <w:pPr>
        <w:pStyle w:val="Standard"/>
      </w:pPr>
      <w:r>
        <w:rPr>
          <w:i/>
          <w:iCs/>
        </w:rPr>
        <w:t xml:space="preserve">  Выпускник научится:</w:t>
      </w:r>
    </w:p>
    <w:p w:rsidR="00FD27BD" w:rsidRDefault="00960B04">
      <w:pPr>
        <w:pStyle w:val="Standard"/>
      </w:pPr>
      <w:r>
        <w:t>• создавать простые композиции на заданную тему на плоскости и в пространстве;</w:t>
      </w:r>
    </w:p>
    <w:p w:rsidR="00FD27BD" w:rsidRDefault="00960B04">
      <w:pPr>
        <w:pStyle w:val="Standard"/>
      </w:pPr>
      <w: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FD27BD" w:rsidRDefault="00960B04">
      <w:pPr>
        <w:pStyle w:val="Standard"/>
      </w:pPr>
      <w: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FD27BD" w:rsidRDefault="00960B04">
      <w:pPr>
        <w:pStyle w:val="Standard"/>
      </w:pPr>
      <w: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D27BD" w:rsidRDefault="00960B04">
      <w:pPr>
        <w:pStyle w:val="Standard"/>
      </w:pPr>
      <w: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D27BD" w:rsidRDefault="00960B04">
      <w:pPr>
        <w:pStyle w:val="Standard"/>
      </w:pPr>
      <w: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D27BD" w:rsidRDefault="00960B04">
      <w:pPr>
        <w:pStyle w:val="Standard"/>
      </w:pPr>
      <w:r>
        <w:rPr>
          <w:i/>
          <w:iCs/>
        </w:rPr>
        <w:t>Выпускник получит возможность научиться:</w:t>
      </w:r>
    </w:p>
    <w:p w:rsidR="00FD27BD" w:rsidRDefault="00960B04">
      <w:pPr>
        <w:pStyle w:val="Standard"/>
      </w:pPr>
      <w: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D27BD" w:rsidRDefault="00960B04">
      <w:pPr>
        <w:pStyle w:val="Standard"/>
      </w:pPr>
      <w: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FD27BD" w:rsidRDefault="00960B04">
      <w:pPr>
        <w:pStyle w:val="Standard"/>
      </w:pPr>
      <w:r>
        <w:t>• выполнять простые рисунки и орнаментальные композиции, используя язык компьютерной графики в программе Paint.</w:t>
      </w:r>
    </w:p>
    <w:p w:rsidR="00FD27BD" w:rsidRDefault="00960B04">
      <w:pPr>
        <w:pStyle w:val="Standard"/>
      </w:pPr>
      <w:r>
        <w:t>Раздел «Значимые темы искусства. О чем говорит искусство?».</w:t>
      </w:r>
    </w:p>
    <w:p w:rsidR="00FD27BD" w:rsidRDefault="00960B04">
      <w:pPr>
        <w:pStyle w:val="Standard"/>
      </w:pPr>
      <w:r>
        <w:rPr>
          <w:i/>
          <w:iCs/>
        </w:rPr>
        <w:t xml:space="preserve"> Выпускник научится:</w:t>
      </w:r>
    </w:p>
    <w:p w:rsidR="00FD27BD" w:rsidRDefault="00960B04">
      <w:pPr>
        <w:pStyle w:val="Standard"/>
      </w:pPr>
      <w:r>
        <w:t>• осознавать главные темы искусства и отражать их в собственной художественно-творческой деятельности;</w:t>
      </w:r>
    </w:p>
    <w:p w:rsidR="00FD27BD" w:rsidRDefault="00960B04">
      <w:pPr>
        <w:pStyle w:val="Standard"/>
      </w:pPr>
      <w: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FD27BD" w:rsidRDefault="00960B04">
      <w:pPr>
        <w:pStyle w:val="Standard"/>
      </w:pPr>
      <w: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FD27BD" w:rsidRDefault="00960B04">
      <w:pPr>
        <w:pStyle w:val="Standard"/>
      </w:pPr>
      <w:r>
        <w:rPr>
          <w:i/>
          <w:iCs/>
        </w:rPr>
        <w:t>Выпускник получит возможность научиться:</w:t>
      </w:r>
    </w:p>
    <w:p w:rsidR="00FD27BD" w:rsidRDefault="00960B04">
      <w:pPr>
        <w:pStyle w:val="Standard"/>
      </w:pPr>
      <w:r>
        <w:t>• видеть, чувствовать и изображать красоту и разнообразие природы, человека, зданий, предметов;</w:t>
      </w:r>
    </w:p>
    <w:p w:rsidR="00FD27BD" w:rsidRDefault="00960B04">
      <w:pPr>
        <w:pStyle w:val="Standard"/>
      </w:pPr>
      <w: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D27BD" w:rsidRDefault="00960B04">
      <w:pPr>
        <w:pStyle w:val="Standard"/>
      </w:pPr>
      <w:r>
        <w:t>• изображать пейзажи, натюрморты, портреты, выражая к ним свое эмоциональное отношение;</w:t>
      </w:r>
    </w:p>
    <w:p w:rsidR="00FD27BD" w:rsidRDefault="00960B04">
      <w:pPr>
        <w:pStyle w:val="Standard"/>
      </w:pPr>
      <w: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FD27BD" w:rsidRDefault="00FD27BD">
      <w:pPr>
        <w:pStyle w:val="Standard"/>
      </w:pPr>
    </w:p>
    <w:p w:rsidR="00FD27BD" w:rsidRDefault="00960B04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Требования к планируемым результатам освоения учебного предмета в 1 классе:</w:t>
      </w:r>
    </w:p>
    <w:p w:rsidR="00FD27BD" w:rsidRDefault="00960B04">
      <w:pPr>
        <w:pStyle w:val="Standard"/>
      </w:pPr>
      <w:r>
        <w:t xml:space="preserve">           Личностными результатами» является формирование следующих умений: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-учебно-познавательный интерес к новому учебному материалу и способам решения новой задачи;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FD27BD" w:rsidRDefault="00960B04">
      <w:pPr>
        <w:pStyle w:val="Standard"/>
      </w:pPr>
      <w:r>
        <w:rPr>
          <w:i/>
          <w:iCs/>
        </w:rPr>
        <w:t xml:space="preserve">  Метапредметные результаты: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i/>
          <w:iCs/>
          <w:color w:val="000000"/>
        </w:rPr>
        <w:t>Регулятивные УУД: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i/>
          <w:iCs/>
          <w:color w:val="000000"/>
        </w:rPr>
        <w:t>Познавательные УУД: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i/>
          <w:iCs/>
          <w:color w:val="000000"/>
        </w:rPr>
        <w:t>Коммуникативные УУД: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i/>
          <w:iCs/>
          <w:color w:val="000000"/>
        </w:rPr>
        <w:t xml:space="preserve">Предметными результатами </w:t>
      </w:r>
      <w:r>
        <w:rPr>
          <w:rStyle w:val="Zag11"/>
          <w:rFonts w:eastAsia="@Arial Unicode MS"/>
          <w:color w:val="000000"/>
        </w:rPr>
        <w:t xml:space="preserve">изучения </w:t>
      </w:r>
      <w:r>
        <w:t>изобразительного искусства являются формирование следующих умений:</w:t>
      </w:r>
    </w:p>
    <w:p w:rsidR="00FD27BD" w:rsidRDefault="00960B04">
      <w:pPr>
        <w:pStyle w:val="Standard"/>
      </w:pPr>
      <w:r>
        <w:t xml:space="preserve">           Обучающийся  научится: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D27BD" w:rsidRDefault="00960B04">
      <w:pPr>
        <w:pStyle w:val="Standard"/>
      </w:pPr>
      <w:r>
        <w:t>- узнает значение слов: художник, палитра, композиция, иллюстрация, аппликация, коллаж,   флористика, гончар;</w:t>
      </w:r>
    </w:p>
    <w:p w:rsidR="00FD27BD" w:rsidRDefault="00960B04">
      <w:pPr>
        <w:pStyle w:val="Standard"/>
      </w:pPr>
      <w:r>
        <w:t>-   узнавать отдельные произведения выдающихся художников и народных мастеров;</w:t>
      </w:r>
    </w:p>
    <w:p w:rsidR="00FD27BD" w:rsidRDefault="00960B04">
      <w:pPr>
        <w:pStyle w:val="Standard"/>
      </w:pPr>
      <w:r>
        <w:t>-</w:t>
      </w:r>
      <w:r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FD27BD" w:rsidRDefault="00960B04">
      <w:pPr>
        <w:pStyle w:val="Standard"/>
      </w:pPr>
      <w:r>
        <w:t>основные и смешанные цвета, элементарные правила их смешивания;</w:t>
      </w:r>
    </w:p>
    <w:p w:rsidR="00FD27BD" w:rsidRDefault="00960B04">
      <w:pPr>
        <w:pStyle w:val="Standard"/>
      </w:pPr>
      <w:r>
        <w:t>-   эмоциональное значение тёплых и холодных тонов;</w:t>
      </w:r>
    </w:p>
    <w:p w:rsidR="00FD27BD" w:rsidRDefault="00960B04">
      <w:pPr>
        <w:pStyle w:val="Standard"/>
      </w:pPr>
      <w:r>
        <w:t>-   особенности построения орнамента и его значение в образе художественной вещи;</w:t>
      </w:r>
    </w:p>
    <w:p w:rsidR="00FD27BD" w:rsidRDefault="00960B04">
      <w:pPr>
        <w:pStyle w:val="Standard"/>
      </w:pPr>
      <w:r>
        <w:t>-  знать правила техники безопасности при работе с режущими и колющими инструментами;</w:t>
      </w:r>
    </w:p>
    <w:p w:rsidR="00FD27BD" w:rsidRDefault="00960B04">
      <w:pPr>
        <w:pStyle w:val="Standard"/>
      </w:pPr>
      <w:r>
        <w:t>-   способы и приёмы обработки различных материалов;</w:t>
      </w:r>
    </w:p>
    <w:p w:rsidR="00FD27BD" w:rsidRDefault="00960B04">
      <w:pPr>
        <w:pStyle w:val="Standard"/>
      </w:pPr>
      <w:r>
        <w:t>-   организовывать своё рабочее место, пользоваться кистью, красками, палитрой; ножницами;</w:t>
      </w:r>
    </w:p>
    <w:p w:rsidR="00FD27BD" w:rsidRDefault="00960B04">
      <w:pPr>
        <w:pStyle w:val="Standard"/>
      </w:pPr>
      <w:r>
        <w:t>-   передавать в рисунке простейшую форму, основной цвет предметов;</w:t>
      </w:r>
    </w:p>
    <w:p w:rsidR="00FD27BD" w:rsidRDefault="00960B04">
      <w:pPr>
        <w:pStyle w:val="Standard"/>
      </w:pPr>
      <w:r>
        <w:t>-   составлять композиции с учётом замысла;</w:t>
      </w:r>
    </w:p>
    <w:p w:rsidR="00FD27BD" w:rsidRDefault="00960B04">
      <w:pPr>
        <w:pStyle w:val="Standard"/>
      </w:pPr>
      <w:r>
        <w:t>-   конструировать из бумаги на основе техники оригами, гофрирования, сминания, сгибания;</w:t>
      </w:r>
    </w:p>
    <w:p w:rsidR="00FD27BD" w:rsidRDefault="00960B04">
      <w:pPr>
        <w:pStyle w:val="Standard"/>
      </w:pPr>
      <w:r>
        <w:t>-   конструировать из ткани на основе скручивания и связывания;</w:t>
      </w:r>
    </w:p>
    <w:p w:rsidR="00FD27BD" w:rsidRDefault="00960B04">
      <w:pPr>
        <w:pStyle w:val="Standard"/>
      </w:pPr>
      <w:r>
        <w:t>-   конструировать из природных материалов;</w:t>
      </w:r>
    </w:p>
    <w:p w:rsidR="00FD27BD" w:rsidRDefault="00960B04">
      <w:pPr>
        <w:pStyle w:val="Standard"/>
      </w:pPr>
      <w:r>
        <w:t>-   пользоваться простейшими приёмами лепки.</w:t>
      </w:r>
    </w:p>
    <w:p w:rsidR="00FD27BD" w:rsidRDefault="00960B04">
      <w:pPr>
        <w:pStyle w:val="Standard"/>
      </w:pPr>
      <w:r>
        <w:t xml:space="preserve">          Обучающийся получит возможность научиться:</w:t>
      </w:r>
    </w:p>
    <w:p w:rsidR="00FD27BD" w:rsidRDefault="00960B04">
      <w:pPr>
        <w:pStyle w:val="Standard"/>
      </w:pPr>
      <w: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FD27BD" w:rsidRDefault="00960B04">
      <w:pPr>
        <w:pStyle w:val="Standard"/>
      </w:pPr>
      <w:r>
        <w:rPr>
          <w:rStyle w:val="Zag11"/>
          <w:rFonts w:eastAsia="@Arial Unicode MS"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D27BD" w:rsidRDefault="00960B04">
      <w:pPr>
        <w:pStyle w:val="Standard"/>
      </w:pPr>
      <w: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D27BD" w:rsidRDefault="00960B04">
      <w:pPr>
        <w:pStyle w:val="Standard"/>
      </w:pPr>
      <w:r>
        <w:t>- развивать фантазию, воображение;</w:t>
      </w:r>
    </w:p>
    <w:p w:rsidR="00FD27BD" w:rsidRDefault="00960B04">
      <w:pPr>
        <w:pStyle w:val="Standard"/>
      </w:pPr>
      <w:r>
        <w:t>-приобрести навыки художественного восприятия различных видов искусства;</w:t>
      </w:r>
    </w:p>
    <w:p w:rsidR="00FD27BD" w:rsidRDefault="00960B04">
      <w:pPr>
        <w:pStyle w:val="Standard"/>
      </w:pPr>
      <w:r>
        <w:t>- научиться анализировать произведения искусства;</w:t>
      </w:r>
    </w:p>
    <w:p w:rsidR="00FD27BD" w:rsidRDefault="00960B04">
      <w:pPr>
        <w:pStyle w:val="Standard"/>
      </w:pPr>
      <w:r>
        <w:t>- приобрести первичные навыки изображения предметного мира, изображения растений и животных;</w:t>
      </w:r>
    </w:p>
    <w:p w:rsidR="00FD27BD" w:rsidRDefault="00960B04">
      <w:pPr>
        <w:pStyle w:val="Standard"/>
      </w:pPr>
      <w: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FD27BD" w:rsidRDefault="00FD27BD">
      <w:pPr>
        <w:pStyle w:val="Standard"/>
      </w:pPr>
    </w:p>
    <w:p w:rsidR="00FD27BD" w:rsidRDefault="00960B0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Содержание курса</w:t>
      </w:r>
    </w:p>
    <w:p w:rsidR="00FD27BD" w:rsidRDefault="00960B04">
      <w:pPr>
        <w:pStyle w:val="Standard"/>
      </w:pPr>
      <w:r>
        <w:t xml:space="preserve">             Тема первого года обучения: «ТЫ ИЗОБРАЖАЕШЬ, УКРАШАЕШЬ И СТРОИШЬ».</w:t>
      </w:r>
    </w:p>
    <w:p w:rsidR="00FD27BD" w:rsidRDefault="00960B04">
      <w:pPr>
        <w:pStyle w:val="Standard"/>
      </w:pPr>
      <w:r>
        <w:rPr>
          <w:bCs/>
          <w:color w:val="000000"/>
        </w:rPr>
        <w:t>Раздел 1: Ты изображаешь. Знакомствос Мастером Изображения</w:t>
      </w:r>
    </w:p>
    <w:p w:rsidR="00FD27BD" w:rsidRDefault="00960B04">
      <w:pPr>
        <w:pStyle w:val="Standard"/>
      </w:pPr>
      <w:r>
        <w:t>Изображения всюду вокруг нас.</w:t>
      </w:r>
    </w:p>
    <w:p w:rsidR="00FD27BD" w:rsidRDefault="00960B04">
      <w:pPr>
        <w:pStyle w:val="Standard"/>
      </w:pPr>
      <w:r>
        <w:t>Мастер Изображения учит видеть.</w:t>
      </w:r>
    </w:p>
    <w:p w:rsidR="00FD27BD" w:rsidRDefault="00960B04">
      <w:pPr>
        <w:pStyle w:val="Standard"/>
      </w:pPr>
      <w:r>
        <w:t>Изображать можно пятном.</w:t>
      </w:r>
    </w:p>
    <w:p w:rsidR="00FD27BD" w:rsidRDefault="00960B04">
      <w:pPr>
        <w:pStyle w:val="Standard"/>
      </w:pPr>
      <w:r>
        <w:t>Изображать можно в объеме.</w:t>
      </w:r>
    </w:p>
    <w:p w:rsidR="00FD27BD" w:rsidRDefault="00960B04">
      <w:pPr>
        <w:pStyle w:val="Standard"/>
      </w:pPr>
      <w:r>
        <w:t>Изображать можно линией.</w:t>
      </w:r>
    </w:p>
    <w:p w:rsidR="00FD27BD" w:rsidRDefault="00960B04">
      <w:pPr>
        <w:pStyle w:val="Standard"/>
      </w:pPr>
      <w:r>
        <w:t>Разноцветные краски.</w:t>
      </w:r>
    </w:p>
    <w:p w:rsidR="00FD27BD" w:rsidRDefault="00960B04">
      <w:pPr>
        <w:pStyle w:val="Standard"/>
      </w:pPr>
      <w:r>
        <w:t>Изображать можно и то, что невидимо.</w:t>
      </w:r>
    </w:p>
    <w:p w:rsidR="00FD27BD" w:rsidRDefault="00960B04">
      <w:pPr>
        <w:pStyle w:val="Standard"/>
      </w:pPr>
      <w:r>
        <w:t>Художники и зрители (обобщение темы).</w:t>
      </w:r>
    </w:p>
    <w:p w:rsidR="00FD27BD" w:rsidRDefault="00960B04">
      <w:pPr>
        <w:pStyle w:val="Standard"/>
      </w:pPr>
      <w:r>
        <w:t xml:space="preserve">Раздел 2: Ты украшаешь. </w:t>
      </w:r>
      <w:r>
        <w:rPr>
          <w:color w:val="000000"/>
        </w:rPr>
        <w:t>Знакомство с Мастером Украшения</w:t>
      </w:r>
    </w:p>
    <w:p w:rsidR="00FD27BD" w:rsidRDefault="00960B04">
      <w:pPr>
        <w:pStyle w:val="Standard"/>
      </w:pPr>
      <w:r>
        <w:t>Мир полон украшений.</w:t>
      </w:r>
    </w:p>
    <w:p w:rsidR="00FD27BD" w:rsidRDefault="00960B04">
      <w:pPr>
        <w:pStyle w:val="Standard"/>
      </w:pPr>
      <w:r>
        <w:t>Красоту надо уметь замечать.</w:t>
      </w:r>
    </w:p>
    <w:p w:rsidR="00FD27BD" w:rsidRDefault="00960B04">
      <w:pPr>
        <w:pStyle w:val="Standard"/>
      </w:pPr>
      <w:r>
        <w:t>Узоры, которые создали люди.</w:t>
      </w:r>
    </w:p>
    <w:p w:rsidR="00FD27BD" w:rsidRDefault="00960B04">
      <w:pPr>
        <w:pStyle w:val="Standard"/>
      </w:pPr>
      <w:r>
        <w:t>Как украшает себя человек.</w:t>
      </w:r>
    </w:p>
    <w:p w:rsidR="00FD27BD" w:rsidRDefault="00960B04">
      <w:pPr>
        <w:pStyle w:val="Standard"/>
      </w:pPr>
      <w:r>
        <w:t>Мастер Украшения помогает сделать праздник (обобщение темы).</w:t>
      </w:r>
    </w:p>
    <w:p w:rsidR="00FD27BD" w:rsidRDefault="00960B04">
      <w:pPr>
        <w:pStyle w:val="Standard"/>
      </w:pPr>
      <w:r>
        <w:t>Раздел 3: Ты строишь. Знакомство с Мастером Постройки</w:t>
      </w:r>
    </w:p>
    <w:p w:rsidR="00FD27BD" w:rsidRDefault="00960B04">
      <w:pPr>
        <w:pStyle w:val="Standard"/>
      </w:pPr>
      <w:r>
        <w:t>Постройки в нашей жизни.</w:t>
      </w:r>
    </w:p>
    <w:p w:rsidR="00FD27BD" w:rsidRDefault="00960B04">
      <w:pPr>
        <w:pStyle w:val="Standard"/>
      </w:pPr>
      <w:r>
        <w:t>Дома бывают разными.</w:t>
      </w:r>
    </w:p>
    <w:p w:rsidR="00FD27BD" w:rsidRDefault="00960B04">
      <w:pPr>
        <w:pStyle w:val="Standard"/>
      </w:pPr>
      <w:r>
        <w:t>Домики, которые построила природа.</w:t>
      </w:r>
    </w:p>
    <w:p w:rsidR="00FD27BD" w:rsidRDefault="00960B04">
      <w:pPr>
        <w:pStyle w:val="Standard"/>
      </w:pPr>
      <w:r>
        <w:t>Дом снаружи и внутри.</w:t>
      </w:r>
    </w:p>
    <w:p w:rsidR="00FD27BD" w:rsidRDefault="00960B04">
      <w:pPr>
        <w:pStyle w:val="Standard"/>
      </w:pPr>
      <w:r>
        <w:t>Строим город.</w:t>
      </w:r>
    </w:p>
    <w:p w:rsidR="00FD27BD" w:rsidRDefault="00960B04">
      <w:pPr>
        <w:pStyle w:val="Standard"/>
      </w:pPr>
      <w:r>
        <w:t>Все имеет свое строение.</w:t>
      </w:r>
    </w:p>
    <w:p w:rsidR="00FD27BD" w:rsidRDefault="00960B04">
      <w:pPr>
        <w:pStyle w:val="Standard"/>
      </w:pPr>
      <w:r>
        <w:t>Строим вещи.</w:t>
      </w:r>
    </w:p>
    <w:p w:rsidR="00FD27BD" w:rsidRDefault="00960B04">
      <w:pPr>
        <w:pStyle w:val="Standard"/>
      </w:pPr>
      <w:r>
        <w:t>Город, в котором мы живем (обобщение темы).</w:t>
      </w:r>
    </w:p>
    <w:p w:rsidR="00FD27BD" w:rsidRDefault="00960B04">
      <w:pPr>
        <w:pStyle w:val="Standard"/>
      </w:pPr>
      <w:r>
        <w:t>Раздел 4: Изображение, украшение, постройка всегда помогают друг другу</w:t>
      </w:r>
    </w:p>
    <w:p w:rsidR="00FD27BD" w:rsidRDefault="00960B04">
      <w:pPr>
        <w:pStyle w:val="Standard"/>
      </w:pPr>
      <w:r>
        <w:t>Три Брата-Мастера всегда трудятся вместе.</w:t>
      </w:r>
    </w:p>
    <w:p w:rsidR="00FD27BD" w:rsidRDefault="00960B04">
      <w:pPr>
        <w:pStyle w:val="Standard"/>
      </w:pPr>
      <w:r>
        <w:t>«Сказочная страна». Создание панно.</w:t>
      </w:r>
    </w:p>
    <w:p w:rsidR="00FD27BD" w:rsidRDefault="00960B04">
      <w:pPr>
        <w:pStyle w:val="Standard"/>
      </w:pPr>
      <w:r>
        <w:t>«Праздник весны». Конструирование из бумаги.</w:t>
      </w:r>
    </w:p>
    <w:p w:rsidR="00FD27BD" w:rsidRDefault="00960B04">
      <w:pPr>
        <w:pStyle w:val="Standard"/>
      </w:pPr>
      <w:r>
        <w:t>Урок любования. Умение видеть.</w:t>
      </w:r>
    </w:p>
    <w:p w:rsidR="00FD27BD" w:rsidRDefault="00960B04">
      <w:pPr>
        <w:pStyle w:val="Standard"/>
      </w:pPr>
      <w:r>
        <w:t>Здравствуй, лето!  (обобщение темы).</w:t>
      </w:r>
    </w:p>
    <w:p w:rsidR="00FD27BD" w:rsidRDefault="00FD27BD">
      <w:pPr>
        <w:pStyle w:val="Standard"/>
      </w:pPr>
    </w:p>
    <w:p w:rsidR="00FD27BD" w:rsidRDefault="00960B04">
      <w:pPr>
        <w:pStyle w:val="Standard"/>
        <w:shd w:val="clear" w:color="auto" w:fill="FFFFFF"/>
        <w:tabs>
          <w:tab w:val="left" w:pos="662"/>
        </w:tabs>
        <w:spacing w:before="10" w:line="360" w:lineRule="auto"/>
      </w:pPr>
      <w:r>
        <w:rPr>
          <w:rFonts w:eastAsia="Times New Roman" w:cs="Times New Roman"/>
          <w:b/>
          <w:bCs/>
          <w:color w:val="1C1C1C"/>
          <w:spacing w:val="-7"/>
          <w:u w:val="single"/>
          <w:lang w:eastAsia="ru-RU"/>
        </w:rPr>
        <w:t xml:space="preserve">Компьютерно-цифровое оборудование:  </w:t>
      </w:r>
    </w:p>
    <w:p w:rsidR="00FD27BD" w:rsidRDefault="00960B04">
      <w:pPr>
        <w:pStyle w:val="Standard"/>
        <w:shd w:val="clear" w:color="auto" w:fill="FFFFFF"/>
        <w:tabs>
          <w:tab w:val="left" w:pos="662"/>
        </w:tabs>
        <w:spacing w:before="10" w:line="360" w:lineRule="auto"/>
      </w:pPr>
      <w:r>
        <w:rPr>
          <w:rFonts w:eastAsia="Times New Roman" w:cs="Times New Roman"/>
          <w:color w:val="1C1C1C"/>
          <w:spacing w:val="-7"/>
          <w:u w:val="single"/>
          <w:lang w:eastAsia="ru-RU"/>
        </w:rPr>
        <w:t xml:space="preserve">Учительский компьютер — УК. Интернет </w:t>
      </w:r>
      <w:r>
        <w:rPr>
          <w:rFonts w:eastAsia="Times New Roman" w:cs="Times New Roman"/>
          <w:b/>
          <w:bCs/>
          <w:color w:val="1C1C1C"/>
          <w:spacing w:val="-7"/>
          <w:u w:val="single"/>
          <w:lang w:eastAsia="ru-RU"/>
        </w:rPr>
        <w:t xml:space="preserve">-  И. </w:t>
      </w:r>
      <w:r>
        <w:rPr>
          <w:rFonts w:eastAsia="Times New Roman" w:cs="Times New Roman"/>
          <w:color w:val="1C1C1C"/>
          <w:spacing w:val="-7"/>
          <w:u w:val="single"/>
          <w:lang w:eastAsia="ru-RU"/>
        </w:rPr>
        <w:t>Интерактивная доска</w:t>
      </w:r>
      <w:r>
        <w:rPr>
          <w:rFonts w:eastAsia="Times New Roman" w:cs="Times New Roman"/>
          <w:b/>
          <w:bCs/>
          <w:color w:val="1C1C1C"/>
          <w:spacing w:val="-7"/>
          <w:u w:val="single"/>
          <w:lang w:eastAsia="ru-RU"/>
        </w:rPr>
        <w:t xml:space="preserve"> — ИД </w:t>
      </w:r>
    </w:p>
    <w:p w:rsidR="00FD27BD" w:rsidRDefault="00FD27BD">
      <w:pPr>
        <w:pStyle w:val="Standard"/>
        <w:shd w:val="clear" w:color="auto" w:fill="FFFFFF"/>
        <w:tabs>
          <w:tab w:val="left" w:pos="662"/>
        </w:tabs>
        <w:spacing w:before="10" w:line="360" w:lineRule="auto"/>
        <w:rPr>
          <w:b/>
          <w:bCs/>
          <w:color w:val="000000"/>
          <w:spacing w:val="-7"/>
          <w:u w:val="single"/>
        </w:rPr>
      </w:pPr>
    </w:p>
    <w:p w:rsidR="00FD27BD" w:rsidRDefault="00960B0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КАЛЕНДАРНО-ТЕМАТИЧЕСКОЕ ПЛАНИРОВАНИЕ ПО ИЗОБРАЗИТЕЛЬНОМУ ИСКУССТВУ 1 класс (1 ч в неделю, всего 33 ч)</w:t>
      </w:r>
    </w:p>
    <w:p w:rsidR="00FD27BD" w:rsidRDefault="00960B04">
      <w:pPr>
        <w:pStyle w:val="Standard"/>
      </w:pPr>
      <w:r>
        <w:t>Тема первого года обучения: «Ты изображаешь, украшаешь, строишь».</w:t>
      </w:r>
    </w:p>
    <w:tbl>
      <w:tblPr>
        <w:tblW w:w="14984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355"/>
        <w:gridCol w:w="3015"/>
        <w:gridCol w:w="2865"/>
        <w:gridCol w:w="2010"/>
        <w:gridCol w:w="2925"/>
        <w:gridCol w:w="690"/>
        <w:gridCol w:w="630"/>
      </w:tblGrid>
      <w:tr w:rsidR="00FD27BD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№</w:t>
            </w:r>
          </w:p>
          <w:p w:rsidR="00FD27BD" w:rsidRDefault="00960B04">
            <w:pPr>
              <w:pStyle w:val="Standard"/>
            </w:pPr>
            <w:r>
              <w:t>урока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Тема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Планируемые результаты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Деятельность учащихся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Вид контроля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КЦО</w:t>
            </w:r>
          </w:p>
        </w:tc>
      </w:tr>
      <w:tr w:rsidR="00FD27BD">
        <w:trPr>
          <w:trHeight w:val="33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Предметные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Метапредметные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Личностные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</w:tr>
      <w:tr w:rsidR="00FD27BD">
        <w:tc>
          <w:tcPr>
            <w:tcW w:w="1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jc w:val="center"/>
            </w:pPr>
            <w:r>
              <w:rPr>
                <w:b/>
              </w:rPr>
              <w:t>Ты изображаешь. Знакомство с Мастером Изображения</w:t>
            </w:r>
            <w:r>
              <w:t xml:space="preserve">  (8 ч).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Изображения всюду вокруг нас. Рисунок на свободную тему.</w:t>
            </w:r>
          </w:p>
          <w:p w:rsidR="00FD27BD" w:rsidRDefault="00960B04">
            <w:pPr>
              <w:pStyle w:val="Standard"/>
            </w:pPr>
            <w:r>
              <w:t>Изображения в жизни человека. Предмет «Изобразительное искусство».</w:t>
            </w:r>
          </w:p>
          <w:p w:rsidR="00FD27BD" w:rsidRDefault="00960B04">
            <w:pPr>
              <w:pStyle w:val="Standard"/>
            </w:pPr>
            <w:r>
              <w:t>Чему мы будем учиться на уроках изобразительного искусства.</w:t>
            </w:r>
          </w:p>
          <w:p w:rsidR="00FD27BD" w:rsidRDefault="00960B04">
            <w:pPr>
              <w:pStyle w:val="Standard"/>
            </w:pPr>
            <w:r>
              <w:t>Кабинет искусства — художественная мастерская.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Находить</w:t>
            </w:r>
            <w:r>
              <w:t xml:space="preserve"> в окружающей действительности изображения, сделанные художниками.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Рассуждать</w:t>
            </w:r>
            <w:r>
              <w:rPr>
                <w:i/>
              </w:rPr>
              <w:t xml:space="preserve"> о содержании рисунков, сделанных детьми.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Рассматривать</w:t>
            </w:r>
            <w:r>
              <w:t xml:space="preserve"> иллюстрации (рисунки) в детских книгах.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Познавательные УУД: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D27BD" w:rsidRDefault="00960B04">
            <w:pPr>
              <w:pStyle w:val="Standard"/>
            </w:pPr>
            <w:r>
              <w:t>Коммуникативные УУД:</w:t>
            </w:r>
          </w:p>
          <w:p w:rsidR="00FD27BD" w:rsidRDefault="00960B04">
            <w:pPr>
              <w:pStyle w:val="Standard"/>
            </w:pPr>
            <w: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Регулятивные УУД: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t>,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находить варианты решения различных художественно-творческих задач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уметь рационально строить самостоятельную творческую деятельность</w:t>
            </w:r>
            <w:r>
              <w:t>,</w:t>
            </w:r>
          </w:p>
          <w:p w:rsidR="00FD27BD" w:rsidRDefault="00960B04">
            <w:pPr>
              <w:pStyle w:val="Standard"/>
            </w:pPr>
            <w:r>
              <w:t>- уметь организовать место занятий.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- Уважительно относиться к культуре и искусству других народов нашей страны и мира в целом;</w:t>
            </w:r>
          </w:p>
          <w:p w:rsidR="00FD27BD" w:rsidRDefault="00960B04">
            <w:pPr>
              <w:pStyle w:val="Standard"/>
            </w:pPr>
            <w:r>
              <w:t>- понимать роли культуры и  искусства в жизни человека;</w:t>
            </w:r>
          </w:p>
          <w:p w:rsidR="00FD27BD" w:rsidRDefault="00960B04">
            <w:pPr>
              <w:pStyle w:val="Standard"/>
            </w:pPr>
            <w:r>
              <w:t>- уметь наблюдать и фантазировать при создании образных форм;</w:t>
            </w:r>
          </w:p>
          <w:p w:rsidR="00FD27BD" w:rsidRDefault="00960B04">
            <w:pPr>
              <w:pStyle w:val="Standard"/>
            </w:pPr>
            <w: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D27BD" w:rsidRDefault="00960B04">
            <w:pPr>
              <w:pStyle w:val="Standard"/>
            </w:pPr>
            <w: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FD27BD" w:rsidRDefault="00960B04">
            <w:pPr>
              <w:pStyle w:val="Standard"/>
            </w:pPr>
            <w: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Выставка детских работ и первый опыт их обсуждения.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Придумыватьи изображать</w:t>
            </w:r>
            <w:r>
              <w:t xml:space="preserve"> то, что каждый хочет, умеет, любит.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Выставка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УК</w:t>
            </w:r>
          </w:p>
        </w:tc>
      </w:tr>
      <w:tr w:rsidR="00FD27BD">
        <w:trPr>
          <w:trHeight w:val="7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</w:rPr>
            </w:pPr>
            <w:r>
              <w:rPr>
                <w:b/>
              </w:rPr>
              <w:t>Мастер Изображения учит видеть. Сказочный лес, где все деревья похожи на разные по форме листья.</w:t>
            </w:r>
          </w:p>
          <w:p w:rsidR="00FD27BD" w:rsidRDefault="00960B04">
            <w:pPr>
              <w:pStyle w:val="Standard"/>
            </w:pPr>
            <w:r>
              <w:t xml:space="preserve"> Красота и разнообразие окружающего мира природы.</w:t>
            </w:r>
          </w:p>
          <w:p w:rsidR="00FD27BD" w:rsidRDefault="00960B04">
            <w:pPr>
              <w:pStyle w:val="Standard"/>
            </w:pPr>
            <w:r>
              <w:t>Знакомство с понятием «форма».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Находить</w:t>
            </w:r>
            <w:r>
              <w:t xml:space="preserve">, </w:t>
            </w:r>
            <w:r>
              <w:rPr>
                <w:b/>
              </w:rPr>
              <w:t>рассматривать</w:t>
            </w:r>
            <w:r>
              <w:t xml:space="preserve"> красоту в обыкновенных явлениях природы и </w:t>
            </w:r>
            <w:r>
              <w:rPr>
                <w:b/>
              </w:rPr>
              <w:t>рассуждать</w:t>
            </w:r>
            <w:r>
              <w:t xml:space="preserve"> об увиденном.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Видеть</w:t>
            </w:r>
            <w:r>
              <w:rPr>
                <w:i/>
              </w:rPr>
              <w:t xml:space="preserve"> зрительную метафору (на что похоже) в выделенных деталях природы.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Выявлять</w:t>
            </w:r>
            <w:r>
              <w:t xml:space="preserve"> геометрическую форму простого плоского тела (листьев).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Сравнивать</w:t>
            </w:r>
            <w:r>
              <w:t xml:space="preserve"> различные листья на основе выявления их геометрических форм.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FD27BD" w:rsidRDefault="00960B04">
            <w:pPr>
              <w:pStyle w:val="Standard"/>
            </w:pPr>
            <w:r>
              <w:t>Сравнение пропорций частей в составных, сложных формах (например, из каких простых форм состоит тело у разных животных).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3.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Изображать можно пятном. Создание образов зверей, птиц, рыб способом «превращения».</w:t>
            </w:r>
          </w:p>
          <w:p w:rsidR="00FD27BD" w:rsidRDefault="00960B04">
            <w:pPr>
              <w:pStyle w:val="Standard"/>
            </w:pPr>
            <w:r>
              <w:t xml:space="preserve"> Пятно как способ изображения на плоскости. Образ на плоскости.</w:t>
            </w:r>
          </w:p>
          <w:p w:rsidR="00FD27BD" w:rsidRDefault="00960B04">
            <w:pPr>
              <w:pStyle w:val="Standard"/>
            </w:pPr>
            <w:r>
              <w:t>Роль воображения и фантазии при изображении на основе пятна.</w:t>
            </w:r>
          </w:p>
          <w:p w:rsidR="00FD27BD" w:rsidRDefault="00960B04">
            <w:pPr>
              <w:pStyle w:val="Standard"/>
            </w:pPr>
            <w:r>
              <w:t>Тень как пример пятна, которое помогает увидеть обобщенный образ формы.</w:t>
            </w:r>
          </w:p>
          <w:p w:rsidR="00FD27BD" w:rsidRDefault="00960B04">
            <w:pPr>
              <w:pStyle w:val="Standard"/>
            </w:pPr>
            <w: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FD27BD" w:rsidRDefault="00960B04">
            <w:pPr>
              <w:pStyle w:val="Standard"/>
            </w:pPr>
            <w: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Использовать</w:t>
            </w:r>
            <w:r>
              <w:t xml:space="preserve"> пятно как основу изобразительного образа на плоскости.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Соотносить</w:t>
            </w:r>
            <w:r>
              <w:t xml:space="preserve"> форму пятна с опытом зрительных впечатлений.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Видеть</w:t>
            </w:r>
            <w:r>
              <w:rPr>
                <w:i/>
              </w:rPr>
              <w:t xml:space="preserve"> зрительную метафору — </w:t>
            </w:r>
            <w:r>
              <w:rPr>
                <w:b/>
                <w:i/>
              </w:rPr>
              <w:t>находить</w:t>
            </w:r>
            <w:r>
              <w:rPr>
                <w:i/>
              </w:rPr>
              <w:t xml:space="preserve"> потенциальный образ в случайной форме силуэтного пятна и </w:t>
            </w:r>
            <w:r>
              <w:rPr>
                <w:b/>
                <w:i/>
              </w:rPr>
              <w:t>проявлять</w:t>
            </w:r>
            <w:r>
              <w:rPr>
                <w:i/>
              </w:rPr>
              <w:t xml:space="preserve"> его путем дорисовки.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 xml:space="preserve">Восприниматьи анализировать </w:t>
            </w:r>
            <w:r>
              <w:t>(на доступном уровне) изображения на основе пятна в иллюстрациях художников к детским книгам.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Овладевать</w:t>
            </w:r>
            <w: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Создавать</w:t>
            </w:r>
            <w: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  <w:bCs/>
              </w:rPr>
              <w:t xml:space="preserve">Изображать можно в объеме. </w:t>
            </w:r>
            <w:r>
              <w:rPr>
                <w:b/>
                <w:bCs/>
                <w:color w:val="6666FF"/>
              </w:rPr>
              <w:t>Лепка птиц и зверей нашего края.</w:t>
            </w:r>
          </w:p>
          <w:p w:rsidR="00FD27BD" w:rsidRDefault="00960B04">
            <w:pPr>
              <w:pStyle w:val="Standard"/>
            </w:pPr>
            <w:r>
              <w:t>Объемные изображения.</w:t>
            </w:r>
          </w:p>
          <w:p w:rsidR="00FD27BD" w:rsidRDefault="00960B04">
            <w:pPr>
              <w:pStyle w:val="Standard"/>
            </w:pPr>
            <w: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FD27BD" w:rsidRDefault="00960B04">
            <w:pPr>
              <w:pStyle w:val="Standard"/>
            </w:pPr>
            <w:r>
              <w:t>Выразительные, объемные объекты в природе.</w:t>
            </w:r>
          </w:p>
          <w:p w:rsidR="00FD27BD" w:rsidRDefault="00960B04">
            <w:pPr>
              <w:pStyle w:val="Standard"/>
            </w:pPr>
            <w:r>
              <w:t>Целостность формы.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Находить</w:t>
            </w:r>
            <w:r>
              <w:t xml:space="preserve"> выразительные, образные объемы в природе (облака, камни, коряги, плоды и т. д.).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Воспринимать</w:t>
            </w:r>
            <w:r>
              <w:rPr>
                <w:i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С.Эрьзи, С.Коненкова).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Овладевать</w:t>
            </w:r>
            <w:r>
              <w:t xml:space="preserve"> первичными навыками изображения в объеме.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в объеме птиц, зверей способами вытягивания и вдавливания (работа с пластилином).</w:t>
            </w:r>
          </w:p>
          <w:p w:rsidR="00FD27BD" w:rsidRDefault="00960B04">
            <w:pPr>
              <w:pStyle w:val="Standard"/>
            </w:pPr>
            <w:r>
              <w:t>Приемы работы с пластилином. Лепка: от создания большой формы к проработке деталей.</w:t>
            </w:r>
          </w:p>
          <w:p w:rsidR="00FD27BD" w:rsidRDefault="00960B04">
            <w:pPr>
              <w:pStyle w:val="Standard"/>
            </w:pPr>
            <w:r>
              <w:t>Превращения комка пластилина способами вытягивания и вдавливания.</w:t>
            </w:r>
          </w:p>
          <w:p w:rsidR="00FD27BD" w:rsidRDefault="00960B04">
            <w:pPr>
              <w:pStyle w:val="Standard"/>
            </w:pPr>
            <w:r>
              <w:t>Лепка птиц и зверей.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 можно линией.</w:t>
            </w:r>
            <w:r>
              <w:rPr>
                <w:b/>
                <w:bCs/>
                <w:color w:val="6666FF"/>
              </w:rPr>
              <w:t>Изображение с помощью линий маленьких сюжетов из своей жизни.</w:t>
            </w:r>
          </w:p>
          <w:p w:rsidR="00FD27BD" w:rsidRDefault="00960B04">
            <w:pPr>
              <w:pStyle w:val="Standard"/>
            </w:pPr>
            <w:r>
              <w:t>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Овладевать</w:t>
            </w:r>
            <w: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Находитьи наблюдать</w:t>
            </w:r>
            <w:r>
              <w:t xml:space="preserve"> линии и их ритм в природе.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Сочинять и рассказывать</w:t>
            </w:r>
            <w:r>
              <w:t xml:space="preserve"> с помощью линейных изображений маленькие сюжеты из своей жизни.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6.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Разноцветные краски. </w:t>
            </w:r>
            <w:r>
              <w:rPr>
                <w:b/>
                <w:bCs/>
              </w:rPr>
              <w:t>Красочный коврик.</w:t>
            </w:r>
          </w:p>
          <w:p w:rsidR="00FD27BD" w:rsidRDefault="00960B04">
            <w:pPr>
              <w:pStyle w:val="Standard"/>
            </w:pPr>
            <w:r>
              <w:t>Знакомство с цветом. Краски гуашь.</w:t>
            </w:r>
          </w:p>
          <w:p w:rsidR="00FD27BD" w:rsidRDefault="00960B04">
            <w:pPr>
              <w:pStyle w:val="Standard"/>
            </w:pPr>
            <w:r>
              <w:t>Цвет. Эмоциональное и ассоциативное звучание цвета (что напоминает цвет каждой краски?).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Овладевать</w:t>
            </w:r>
            <w:r>
              <w:t xml:space="preserve"> первичными навыками работы гуашью.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Соотносить</w:t>
            </w:r>
            <w:r>
              <w:rPr>
                <w:i/>
              </w:rPr>
              <w:t xml:space="preserve"> цвет с вызываемыми им предметными ассоциациями (что бывает красным, желтым и т.д.), приводить примеры</w:t>
            </w:r>
            <w:r>
              <w:t>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Экспериментировать</w:t>
            </w:r>
            <w:r>
              <w:t xml:space="preserve">, </w:t>
            </w:r>
            <w:r>
              <w:rPr>
                <w:b/>
              </w:rPr>
              <w:t>исследовать</w:t>
            </w:r>
            <w: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Изображать </w:t>
            </w:r>
            <w: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7.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 можно и то, что невидимо (настроение).</w:t>
            </w:r>
          </w:p>
          <w:p w:rsidR="00FD27BD" w:rsidRDefault="00960B04">
            <w:pPr>
              <w:pStyle w:val="Standard"/>
            </w:pPr>
            <w:r>
              <w:t>Выражение настроения в изображении.</w:t>
            </w:r>
          </w:p>
          <w:p w:rsidR="00FD27BD" w:rsidRDefault="00960B04">
            <w:pPr>
              <w:pStyle w:val="Standard"/>
            </w:pPr>
            <w:r>
              <w:t>Эмоциональное и ассоциативное звучание цвета.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Соотносить</w:t>
            </w:r>
            <w:r>
              <w:t xml:space="preserve"> восприятие цвета со своими чувствами и эмоциями.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Осознавать</w:t>
            </w:r>
            <w:r>
              <w:rPr>
                <w:i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радость или грусть (работа гуашью).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8.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Художники и зрители (обобщение темы). </w:t>
            </w:r>
            <w:r>
              <w:rPr>
                <w:b/>
                <w:bCs/>
              </w:rPr>
              <w:t>Итоговая выставка детских работ по теме.</w:t>
            </w:r>
            <w:r>
              <w:t xml:space="preserve">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FD27BD" w:rsidRDefault="00960B04">
            <w:pPr>
              <w:pStyle w:val="Standard"/>
            </w:pPr>
            <w:r>
              <w:t>Цвет и краски в картинах художников.</w:t>
            </w:r>
          </w:p>
          <w:p w:rsidR="00FD27BD" w:rsidRDefault="00960B04">
            <w:pPr>
              <w:pStyle w:val="Standard"/>
            </w:pPr>
            <w:r>
              <w:t>Художественный музей.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Обсуждатьи анализировать </w:t>
            </w:r>
            <w: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Воспринимать и эмоционально оценивать</w:t>
            </w:r>
            <w:r>
              <w:t xml:space="preserve"> выставку творческих работ одноклассников.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Участвовать</w:t>
            </w:r>
            <w:r>
              <w:t xml:space="preserve"> в обсуждении выставки.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Рассуждать</w:t>
            </w:r>
            <w:r>
              <w:rPr>
                <w:i/>
              </w:rPr>
              <w:t xml:space="preserve"> о своих впечатлениях и </w:t>
            </w:r>
            <w:r>
              <w:rPr>
                <w:b/>
                <w:i/>
              </w:rPr>
              <w:t>эмоционально оценивать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отвечатьна вопросы</w:t>
            </w:r>
            <w:r>
              <w:rPr>
                <w:i/>
              </w:rPr>
              <w:t xml:space="preserve"> по содержанию произведений художников</w:t>
            </w:r>
            <w:r>
              <w:t xml:space="preserve"> (В. Васнецов, М. Врубель, Н. Рерих, В. Ван Гог и др.).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</w:t>
            </w:r>
          </w:p>
          <w:p w:rsidR="00FD27BD" w:rsidRDefault="00960B04">
            <w:pPr>
              <w:pStyle w:val="Standard"/>
            </w:pPr>
            <w: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Выставка работ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14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jc w:val="center"/>
            </w:pPr>
            <w:r>
              <w:rPr>
                <w:b/>
              </w:rPr>
              <w:t>Ты украшаешь. Знакомство с Мастером Украшения</w:t>
            </w:r>
            <w:r>
              <w:t xml:space="preserve">  (8 ч)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9.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Мир полон украшений. </w:t>
            </w:r>
            <w:r>
              <w:rPr>
                <w:b/>
                <w:u w:val="single"/>
              </w:rPr>
              <w:t>Проект.</w:t>
            </w:r>
            <w:r>
              <w:rPr>
                <w:b/>
              </w:rPr>
              <w:t xml:space="preserve">  Роспись цветов-заготовок, вырезанных из цветной бумаги. </w:t>
            </w:r>
            <w: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FD27BD" w:rsidRDefault="00960B04">
            <w:pPr>
              <w:pStyle w:val="Standard"/>
            </w:pPr>
            <w: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Находить</w:t>
            </w:r>
            <w:r>
              <w:t xml:space="preserve"> примеры декоративных украшений в окружающей действительности (в школе, дома, на улице).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Наблюдать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эстетически оценивать</w:t>
            </w:r>
            <w:r>
              <w:rPr>
                <w:i/>
              </w:rPr>
              <w:t xml:space="preserve"> украшения в природе.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Видеть</w:t>
            </w:r>
            <w:r>
              <w:t xml:space="preserve"> неожиданную красоту в неброских, на первый взгляд незаметных, деталях природы, </w:t>
            </w:r>
            <w:r>
              <w:rPr>
                <w:b/>
              </w:rPr>
              <w:t>любоваться</w:t>
            </w:r>
            <w:r>
              <w:t xml:space="preserve"> красотой природы.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Познавательные УУД: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D27BD" w:rsidRDefault="00960B04">
            <w:pPr>
              <w:pStyle w:val="Standard"/>
            </w:pPr>
            <w:r>
              <w:t>Коммуникативные УУД:</w:t>
            </w:r>
          </w:p>
          <w:p w:rsidR="00FD27BD" w:rsidRDefault="00960B04">
            <w:pPr>
              <w:pStyle w:val="Standard"/>
            </w:pPr>
            <w: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Регулятивные УУД: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t>,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находить варианты решения различных художественно-творческих задач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уметь рационально строить самостоятельную творческую деятельность</w:t>
            </w:r>
            <w:r>
              <w:t>,</w:t>
            </w:r>
          </w:p>
          <w:p w:rsidR="00FD27BD" w:rsidRDefault="00960B04">
            <w:pPr>
              <w:pStyle w:val="Standard"/>
            </w:pPr>
            <w:r>
              <w:t>- уметь организовать место занятий.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- Уважительно относиться к культуре и искусству других народов нашей страны и мира в целом;</w:t>
            </w:r>
          </w:p>
          <w:p w:rsidR="00FD27BD" w:rsidRDefault="00960B04">
            <w:pPr>
              <w:pStyle w:val="Standard"/>
            </w:pPr>
            <w:r>
              <w:t>- понимать роли культуры и  искусства в жизни человека;</w:t>
            </w:r>
          </w:p>
          <w:p w:rsidR="00FD27BD" w:rsidRDefault="00960B04">
            <w:pPr>
              <w:pStyle w:val="Standard"/>
            </w:pPr>
            <w:r>
              <w:t>- уметь наблюдать и фантазировать при создании образных форм;</w:t>
            </w:r>
          </w:p>
          <w:p w:rsidR="00FD27BD" w:rsidRDefault="00960B04">
            <w:pPr>
              <w:pStyle w:val="Standard"/>
            </w:pPr>
            <w: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D27BD" w:rsidRDefault="00960B04">
            <w:pPr>
              <w:pStyle w:val="Standard"/>
            </w:pPr>
            <w: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FD27BD" w:rsidRDefault="00960B04">
            <w:pPr>
              <w:pStyle w:val="Standard"/>
            </w:pPr>
            <w: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Создавать</w:t>
            </w:r>
            <w:r>
              <w:t xml:space="preserve"> роспись цветов-заготовок, вырезанных из цветной бумаги (работа гуашью).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Составлять</w:t>
            </w:r>
            <w: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Индивидуально-коллективная работа</w:t>
            </w:r>
          </w:p>
          <w:p w:rsidR="00FD27BD" w:rsidRDefault="00960B04">
            <w:pPr>
              <w:pStyle w:val="Standard"/>
            </w:pPr>
            <w:r>
              <w:t>Проектная деятельность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УК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10.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Красоту надо уметь замечать. </w:t>
            </w:r>
            <w:r>
              <w:rPr>
                <w:b/>
                <w:bCs/>
              </w:rPr>
              <w:t>«Узоры на крыльях бабочек»</w:t>
            </w:r>
            <w:r>
              <w:t>.</w:t>
            </w:r>
          </w:p>
          <w:p w:rsidR="00FD27BD" w:rsidRDefault="00960B04">
            <w:pPr>
              <w:pStyle w:val="Standard"/>
            </w:pPr>
            <w: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FD27BD" w:rsidRDefault="00960B04">
            <w:pPr>
              <w:pStyle w:val="Standard"/>
            </w:pPr>
            <w:r>
              <w:t>Многообразие и красота форм, узоров, расцветок и фактур в природе.</w:t>
            </w:r>
          </w:p>
          <w:p w:rsidR="00FD27BD" w:rsidRDefault="00960B04">
            <w:pPr>
              <w:pStyle w:val="Standard"/>
            </w:pPr>
            <w:r>
              <w:t>Симметрия, повтор, ритм, свободный фантазийный узор.</w:t>
            </w:r>
          </w:p>
          <w:p w:rsidR="00FD27BD" w:rsidRDefault="00960B04">
            <w:pPr>
              <w:pStyle w:val="Standard"/>
            </w:pPr>
            <w:r>
              <w:t>Графические материалы, фантазийный графический узор (на крыльях бабочек, чешуйки рыбок и т.д.).</w:t>
            </w:r>
          </w:p>
          <w:p w:rsidR="00FD27BD" w:rsidRDefault="00960B04">
            <w:pPr>
              <w:pStyle w:val="Standard"/>
            </w:pPr>
            <w:r>
              <w:t>Выразительность фактуры.</w:t>
            </w:r>
          </w:p>
          <w:p w:rsidR="00FD27BD" w:rsidRDefault="00960B04">
            <w:pPr>
              <w:pStyle w:val="Standard"/>
            </w:pPr>
            <w:r>
              <w:t>Соотношение пятна и линии.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Находить</w:t>
            </w:r>
            <w:r>
              <w:t xml:space="preserve"> природные узоры (сережки на ветке, кисть ягод, иней и т. д.) и </w:t>
            </w:r>
            <w:r>
              <w:rPr>
                <w:b/>
              </w:rPr>
              <w:t>любоваться</w:t>
            </w:r>
            <w:r>
              <w:t xml:space="preserve"> ими, </w:t>
            </w:r>
            <w:r>
              <w:rPr>
                <w:b/>
              </w:rPr>
              <w:t>выражать</w:t>
            </w:r>
            <w:r>
              <w:t xml:space="preserve"> в беседе свои впечатления.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Разглядывать</w:t>
            </w:r>
            <w:r>
              <w:rPr>
                <w:i/>
              </w:rPr>
              <w:t xml:space="preserve"> узоры и формы, созданные природой, </w:t>
            </w:r>
            <w:r>
              <w:rPr>
                <w:b/>
                <w:i/>
              </w:rPr>
              <w:t>интерпретировать</w:t>
            </w:r>
            <w:r>
              <w:rPr>
                <w:i/>
              </w:rPr>
              <w:t xml:space="preserve"> их в собственных изображениях и украшениях.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Осваивать</w:t>
            </w:r>
            <w: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FD27BD" w:rsidRDefault="00FD27BD">
            <w:pPr>
              <w:pStyle w:val="Standard"/>
            </w:pP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Развитие наблюдательности. Опыт эстетических впечатлений от красоты природы.</w:t>
            </w:r>
          </w:p>
          <w:p w:rsidR="00FD27BD" w:rsidRDefault="00960B04">
            <w:pPr>
              <w:pStyle w:val="Standard"/>
            </w:pPr>
            <w: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FD27BD" w:rsidRDefault="00960B04">
            <w:pPr>
              <w:pStyle w:val="Standard"/>
            </w:pPr>
            <w:r>
              <w:t>Знакомство с техникой монотипии (отпечаток красочного пятна). Объемная аппликация, коллаж, простые приемы бумагопластики.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(декоративно) бабочек, передавая характер их узоров, расцветки, форму украшающих их деталей, узорчатую красоту фактуры.</w:t>
            </w:r>
          </w:p>
          <w:p w:rsidR="00FD27BD" w:rsidRDefault="00960B04">
            <w:pPr>
              <w:pStyle w:val="Standard"/>
            </w:pPr>
            <w:r>
              <w:t xml:space="preserve"> «Узоры на крыльях бабочек».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Красоту надо уметь замечать. </w:t>
            </w:r>
            <w:r>
              <w:rPr>
                <w:b/>
                <w:bCs/>
              </w:rPr>
              <w:t>«Красивые рыбы»</w:t>
            </w: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(декоративно) рыб, передавая характер их узоров, расцветки, форму украшающих их деталей, узорчатую красоту фактуры.</w:t>
            </w:r>
          </w:p>
          <w:p w:rsidR="00FD27BD" w:rsidRDefault="00960B04">
            <w:pPr>
              <w:pStyle w:val="Standard"/>
            </w:pPr>
            <w:r>
              <w:t xml:space="preserve"> «Красивые рыбы»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Красоту надо уметь замечать. </w:t>
            </w:r>
            <w:r>
              <w:rPr>
                <w:b/>
                <w:bCs/>
              </w:rPr>
              <w:t>«Украшения птиц»</w:t>
            </w: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13.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</w:rPr>
            </w:pPr>
            <w:r>
              <w:rPr>
                <w:b/>
              </w:rPr>
              <w:t>Узоры, которые создали люди. Декоративный эскиз на листе бумаги.</w:t>
            </w:r>
          </w:p>
          <w:p w:rsidR="00FD27BD" w:rsidRDefault="00960B04">
            <w:pPr>
              <w:pStyle w:val="Standard"/>
            </w:pPr>
            <w: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FD27BD" w:rsidRDefault="00960B04">
            <w:pPr>
              <w:pStyle w:val="Standard"/>
            </w:pPr>
            <w:r>
              <w:t xml:space="preserve"> Мастер Украшения — мастер общения.</w:t>
            </w:r>
          </w:p>
          <w:p w:rsidR="00FD27BD" w:rsidRDefault="00960B04">
            <w:pPr>
              <w:pStyle w:val="Standard"/>
            </w:pPr>
            <w:r>
              <w:t>Природные и изобразительные мотивы в орнаменте.</w:t>
            </w:r>
          </w:p>
          <w:p w:rsidR="00FD27BD" w:rsidRDefault="00960B04">
            <w:pPr>
              <w:pStyle w:val="Standard"/>
            </w:pPr>
            <w:r>
              <w:t>Образные и эмоциональные впечатления от орнаментов.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Находить</w:t>
            </w:r>
            <w: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Рассматривать</w:t>
            </w:r>
            <w:r>
              <w:rPr>
                <w:i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Придумывать</w:t>
            </w:r>
            <w: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  <w:p w:rsidR="00FD27BD" w:rsidRDefault="00960B04">
            <w:pPr>
              <w:pStyle w:val="Standard"/>
            </w:pPr>
            <w:r>
              <w:t>УК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Как украшает себя человек</w:t>
            </w:r>
            <w:r>
              <w:t xml:space="preserve">. </w:t>
            </w:r>
            <w:r>
              <w:rPr>
                <w:b/>
                <w:bCs/>
              </w:rPr>
              <w:t>Сказочные герои.</w:t>
            </w:r>
          </w:p>
          <w:p w:rsidR="00FD27BD" w:rsidRDefault="00960B04">
            <w:pPr>
              <w:pStyle w:val="Standard"/>
            </w:pPr>
            <w:r>
              <w:t>Украшения человека рассказывают о своем хозяине.</w:t>
            </w:r>
          </w:p>
          <w:p w:rsidR="00FD27BD" w:rsidRDefault="00960B04">
            <w:pPr>
              <w:pStyle w:val="Standard"/>
            </w:pPr>
            <w:r>
              <w:t>Украшения могут рассказать окружающим, кто ты такой, каковы твои намерения.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Рассматривать</w:t>
            </w:r>
            <w:r>
              <w:t xml:space="preserve"> изображения сказочных героев в детских книгах.</w:t>
            </w:r>
          </w:p>
          <w:p w:rsidR="00FD27BD" w:rsidRDefault="00960B04">
            <w:pPr>
              <w:pStyle w:val="Standard"/>
            </w:pPr>
            <w:r>
              <w:rPr>
                <w:i/>
              </w:rPr>
              <w:t>А</w:t>
            </w:r>
            <w:r>
              <w:rPr>
                <w:b/>
                <w:i/>
              </w:rPr>
              <w:t>нализировать</w:t>
            </w:r>
            <w:r>
              <w:rPr>
                <w:i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Мастер Украшения помогает сделать праздник (обобщение темы)</w:t>
            </w:r>
            <w:r>
              <w:t xml:space="preserve"> .</w:t>
            </w:r>
            <w:r>
              <w:rPr>
                <w:b/>
                <w:bCs/>
              </w:rPr>
              <w:t>Традиционные новогодние украшения.</w:t>
            </w:r>
          </w:p>
          <w:p w:rsidR="00FD27BD" w:rsidRDefault="00960B04">
            <w:pPr>
              <w:pStyle w:val="Standard"/>
            </w:pPr>
            <w:r>
              <w:t>Без праздничных украшений нет праздника. Подготовка к Новому году.</w:t>
            </w:r>
          </w:p>
          <w:p w:rsidR="00FD27BD" w:rsidRDefault="00960B04">
            <w:pPr>
              <w:pStyle w:val="Standard"/>
            </w:pPr>
            <w:r>
              <w:t>Новые навыки работы с бумагой и обобщение материала всей темы.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Создавать</w:t>
            </w:r>
            <w: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 xml:space="preserve">Выделятьи соотносить </w:t>
            </w:r>
            <w:r>
              <w:rPr>
                <w:i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Придумать</w:t>
            </w:r>
            <w: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Индивидуально-коллективная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16.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Мастер Украшения помогает сделать праздник (обобщение темы)</w:t>
            </w:r>
            <w:r>
              <w:rPr>
                <w:b/>
                <w:bCs/>
                <w:color w:val="6666FF"/>
              </w:rPr>
              <w:t>Украшения для новогоднего праздника в моей семье.</w:t>
            </w: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Украшения для новогоднего карнавала.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Индивидуально-коллективная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14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jc w:val="center"/>
            </w:pPr>
            <w:r>
              <w:rPr>
                <w:b/>
              </w:rPr>
              <w:t>Раздел 3. Ты строишь. Знакомство с Мастером Постройки</w:t>
            </w:r>
            <w:r>
              <w:t xml:space="preserve"> (11 ч)</w:t>
            </w:r>
          </w:p>
        </w:tc>
      </w:tr>
      <w:tr w:rsidR="00FD27BD">
        <w:trPr>
          <w:trHeight w:val="2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17.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Постройки в нашей жизни. Придуманные дома для себя и своих друзей.</w:t>
            </w:r>
          </w:p>
          <w:p w:rsidR="00FD27BD" w:rsidRDefault="00960B04">
            <w:pPr>
              <w:pStyle w:val="Standard"/>
            </w:pPr>
            <w:r>
              <w:t>Первичное знакомство с архитектурой и дизайном. Постройки в окружающей нас жизни.</w:t>
            </w:r>
          </w:p>
          <w:p w:rsidR="00FD27BD" w:rsidRDefault="00960B04">
            <w:pPr>
              <w:pStyle w:val="Standard"/>
            </w:pPr>
            <w:r>
              <w:t>Постройки, сделанные человеком. Строят не только дома, но и вещи, создавая для них нужную форму — удобную и красивую.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Рассматривать и сравнивать</w:t>
            </w:r>
            <w: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Познавательные УУД: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D27BD" w:rsidRDefault="00960B04">
            <w:pPr>
              <w:pStyle w:val="Standard"/>
            </w:pPr>
            <w:r>
              <w:t>Коммуникативные УУД:</w:t>
            </w:r>
          </w:p>
          <w:p w:rsidR="00FD27BD" w:rsidRDefault="00960B04">
            <w:pPr>
              <w:pStyle w:val="Standard"/>
            </w:pPr>
            <w: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Регулятивные УУД: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t>,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находить варианты решения различных художественно-творческих задач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уметь рационально строить самостоятельную творческую деятельность</w:t>
            </w:r>
            <w:r>
              <w:t>,</w:t>
            </w:r>
          </w:p>
          <w:p w:rsidR="00FD27BD" w:rsidRDefault="00960B04">
            <w:pPr>
              <w:pStyle w:val="Standard"/>
            </w:pPr>
            <w:r>
              <w:t>- уметь организовать место занятий.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- Уважительно относиться к культуре и искусству других народов нашей страны и мира в целом;</w:t>
            </w:r>
          </w:p>
          <w:p w:rsidR="00FD27BD" w:rsidRDefault="00960B04">
            <w:pPr>
              <w:pStyle w:val="Standard"/>
            </w:pPr>
            <w:r>
              <w:t>- понимать роли культуры и  искусства в жизни человека;</w:t>
            </w:r>
          </w:p>
          <w:p w:rsidR="00FD27BD" w:rsidRDefault="00960B04">
            <w:pPr>
              <w:pStyle w:val="Standard"/>
            </w:pPr>
            <w:r>
              <w:t>- уметь наблюдать и фантазировать при создании образных форм;</w:t>
            </w:r>
          </w:p>
          <w:p w:rsidR="00FD27BD" w:rsidRDefault="00960B04">
            <w:pPr>
              <w:pStyle w:val="Standard"/>
            </w:pPr>
            <w: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D27BD" w:rsidRDefault="00960B04">
            <w:pPr>
              <w:pStyle w:val="Standard"/>
            </w:pPr>
            <w: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FD27BD" w:rsidRDefault="00960B04">
            <w:pPr>
              <w:pStyle w:val="Standard"/>
            </w:pPr>
            <w: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придуманные дома для себя и своих друзей.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rPr>
          <w:trHeight w:val="2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18.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Постройки в нашей жизни. Сказочные дома героев детских книг и мультфильмов.</w:t>
            </w: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сказочные дома героев детских книг и мультфильмов.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19.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Дома бывают разными. Изображение дома с помощью печаток.</w:t>
            </w:r>
          </w:p>
          <w:p w:rsidR="00FD27BD" w:rsidRDefault="00960B04">
            <w:pPr>
              <w:pStyle w:val="Standard"/>
            </w:pPr>
            <w:r>
              <w:t>Многообразие архитектурных построек и их назначение.</w:t>
            </w:r>
          </w:p>
          <w:p w:rsidR="00FD27BD" w:rsidRDefault="00960B04">
            <w:pPr>
              <w:pStyle w:val="Standard"/>
            </w:pPr>
            <w: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Соотносить</w:t>
            </w:r>
            <w:r>
              <w:t xml:space="preserve"> внешний вид архитектурной постройки с ее назначением.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Анализировать,</w:t>
            </w:r>
            <w:r>
              <w:t xml:space="preserve"> из каких основных частей состоят дома.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Конструировать</w:t>
            </w:r>
            <w:r>
              <w:t xml:space="preserve"> изображение дома с помощью печаток («кирпичиков») (работа гуашью).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20.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Домики, которые построила природа.  Лепка сказочных домиков в форме овощей, фруктов, грибов, цветов.</w:t>
            </w:r>
          </w:p>
          <w:p w:rsidR="00FD27BD" w:rsidRDefault="00960B04">
            <w:pPr>
              <w:pStyle w:val="Standard"/>
            </w:pPr>
            <w:r>
              <w:t>Природные постройки и конструкции.</w:t>
            </w:r>
          </w:p>
          <w:p w:rsidR="00FD27BD" w:rsidRDefault="00960B04">
            <w:pPr>
              <w:pStyle w:val="Standard"/>
            </w:pPr>
            <w:r>
              <w:t>Многообразие природных построек, их формы и конструкции.</w:t>
            </w:r>
          </w:p>
          <w:p w:rsidR="00FD27BD" w:rsidRDefault="00960B04">
            <w:pPr>
              <w:pStyle w:val="Standard"/>
            </w:pPr>
            <w:r>
              <w:t>Мастер Постройки учится у природы, постигая формы и конструкции природных домиков.</w:t>
            </w:r>
          </w:p>
          <w:p w:rsidR="00FD27BD" w:rsidRDefault="00960B04">
            <w:pPr>
              <w:pStyle w:val="Standard"/>
            </w:pPr>
            <w:r>
              <w:t>Соотношение форм и их пропорций.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Наблюдать</w:t>
            </w:r>
            <w: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>
              <w:rPr>
                <w:b/>
              </w:rPr>
              <w:t>анализировать</w:t>
            </w:r>
            <w:r>
              <w:t xml:space="preserve"> их форму, конструкцию, пропорции.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Изображать</w:t>
            </w:r>
            <w:r>
              <w:t xml:space="preserve"> (или лепить) сказочные домики в форме овощей, фруктов, грибов, цветов и т.п.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  <w:bCs/>
              </w:rPr>
              <w:t xml:space="preserve">Какие можно придумать дома. </w:t>
            </w:r>
            <w:r>
              <w:rPr>
                <w:b/>
                <w:bCs/>
                <w:u w:val="single"/>
              </w:rPr>
              <w:t>Проект</w:t>
            </w:r>
            <w:r>
              <w:rPr>
                <w:b/>
                <w:bCs/>
              </w:rPr>
              <w:t>«Постройка из пластилина удобных домиков для слона, жирафа и крокодила.»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Понимать </w:t>
            </w:r>
            <w:r>
              <w:t xml:space="preserve">выразительность пропорций и конструкцию формы, </w:t>
            </w:r>
            <w:r>
              <w:rPr>
                <w:b/>
              </w:rPr>
              <w:t>анализировать</w:t>
            </w:r>
            <w:r>
              <w:t xml:space="preserve"> форму, конструкцию, пропорции дома.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Постройка</w:t>
            </w:r>
            <w:r>
              <w:t xml:space="preserve"> из пластилина удобных домиков для слона, жирафа и крокодила.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  <w:p w:rsidR="00FD27BD" w:rsidRDefault="00960B04">
            <w:pPr>
              <w:pStyle w:val="Standard"/>
            </w:pPr>
            <w:r>
              <w:t>Проектная деятельность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Дом снаружи и внутри. Фантазийные дома (в виде букв алфавита, различных бытовых предметов и др.).</w:t>
            </w:r>
          </w:p>
          <w:p w:rsidR="00FD27BD" w:rsidRDefault="00960B04">
            <w:pPr>
              <w:pStyle w:val="Standard"/>
            </w:pPr>
            <w:r>
              <w:t>Соотношение и взаимосвязь внешнего вида и внутренней конструкции дома.</w:t>
            </w:r>
          </w:p>
          <w:p w:rsidR="00FD27BD" w:rsidRDefault="00960B04">
            <w:pPr>
              <w:pStyle w:val="Standard"/>
            </w:pPr>
            <w:r>
              <w:t>Назначение дома и его внешний вид.</w:t>
            </w:r>
          </w:p>
          <w:p w:rsidR="00FD27BD" w:rsidRDefault="00960B04">
            <w:pPr>
              <w:pStyle w:val="Standard"/>
            </w:pPr>
            <w:r>
              <w:t>Внутреннее устройство дома, его наполнение. Красота и удобство дома.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Понимать</w:t>
            </w:r>
            <w:r>
              <w:t xml:space="preserve"> взаимосвязь внешнего вида и внутренней конструкции дома.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Придумывать</w:t>
            </w:r>
            <w:r>
              <w:t xml:space="preserve"> и </w:t>
            </w:r>
            <w:r>
              <w:rPr>
                <w:b/>
              </w:rPr>
              <w:t>изображать</w:t>
            </w:r>
            <w: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23.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  <w:bCs/>
              </w:rPr>
              <w:t xml:space="preserve">Строим город. </w:t>
            </w:r>
            <w:r>
              <w:rPr>
                <w:b/>
                <w:bCs/>
                <w:u w:val="single"/>
              </w:rPr>
              <w:t>Проект</w:t>
            </w:r>
            <w:r>
              <w:rPr>
                <w:b/>
                <w:bCs/>
              </w:rPr>
              <w:t xml:space="preserve"> «Коллективный макет игрового городка.»</w:t>
            </w:r>
          </w:p>
          <w:p w:rsidR="00FD27BD" w:rsidRDefault="00960B04">
            <w:pPr>
              <w:pStyle w:val="Standard"/>
            </w:pPr>
            <w:r>
              <w:t>Конструирование игрового города.</w:t>
            </w:r>
          </w:p>
          <w:p w:rsidR="00FD27BD" w:rsidRDefault="00960B04">
            <w:pPr>
              <w:pStyle w:val="Standard"/>
            </w:pPr>
            <w:r>
              <w:t>Мастер Постройки помогает придумать город. Архитектор.</w:t>
            </w:r>
          </w:p>
          <w:p w:rsidR="00FD27BD" w:rsidRDefault="00960B04">
            <w:pPr>
              <w:pStyle w:val="Standard"/>
            </w:pPr>
            <w:r>
              <w:t>Роль конструктивной фантазии и наблюдательности в работе архитектора.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Рассматривать</w:t>
            </w:r>
            <w:r>
              <w:t xml:space="preserve"> и </w:t>
            </w:r>
            <w:r>
              <w:rPr>
                <w:b/>
              </w:rPr>
              <w:t>сравнивать</w:t>
            </w:r>
            <w:r>
              <w:t xml:space="preserve"> реальные здания разных форм.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Овладевать</w:t>
            </w:r>
            <w:r>
              <w:t xml:space="preserve"> первичными навыками конструирования из бумаги.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Приемы работы в технике бумагопластики.  Создание коллективного макета.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Конструировать</w:t>
            </w:r>
            <w:r>
              <w:t xml:space="preserve"> (строить) из бумаги (или коробочек-упаковок) разнообразные дома, </w:t>
            </w:r>
            <w:r>
              <w:rPr>
                <w:b/>
              </w:rPr>
              <w:t>создавать</w:t>
            </w:r>
            <w:r>
              <w:t xml:space="preserve"> коллективный макет игрового городка.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Индивидуально-коллективная работа</w:t>
            </w:r>
          </w:p>
          <w:p w:rsidR="00FD27BD" w:rsidRDefault="00960B04">
            <w:pPr>
              <w:pStyle w:val="Standard"/>
            </w:pPr>
            <w:r>
              <w:t>Проектная деятельность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Все имеет свое строение. Аппликация из геометрических фигур животных.</w:t>
            </w:r>
          </w:p>
          <w:p w:rsidR="00FD27BD" w:rsidRDefault="00960B04">
            <w:pPr>
              <w:pStyle w:val="Standard"/>
            </w:pPr>
            <w:r>
              <w:t>Конструкция предмета.</w:t>
            </w:r>
          </w:p>
          <w:p w:rsidR="00FD27BD" w:rsidRDefault="00960B04">
            <w:pPr>
              <w:pStyle w:val="Standard"/>
            </w:pPr>
            <w: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Анализировать</w:t>
            </w:r>
            <w:r>
              <w:t xml:space="preserve"> различные предметы с точки зрения строения их формы, их конструкции.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Формирование первичных умений видеть конструкцию предмета, т. е. то, как он построен.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Составлять</w:t>
            </w:r>
            <w:r>
              <w:t xml:space="preserve">, </w:t>
            </w:r>
            <w:r>
              <w:rPr>
                <w:b/>
              </w:rPr>
              <w:t>конструировать</w:t>
            </w:r>
            <w: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Строим вещи. Конструирование предметов быта.</w:t>
            </w:r>
          </w:p>
          <w:p w:rsidR="00FD27BD" w:rsidRDefault="00960B04">
            <w:pPr>
              <w:pStyle w:val="Standard"/>
            </w:pPr>
            <w:r>
              <w:t>Как наши вещи становятся красивыми и удобными?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Понимать</w:t>
            </w:r>
            <w: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Конструировать</w:t>
            </w:r>
            <w:r>
              <w:t xml:space="preserve"> (строить) из бумаги различные простые бытовые предметы, упаковки, а затем </w:t>
            </w:r>
            <w:r>
              <w:rPr>
                <w:b/>
              </w:rPr>
              <w:t>украшать</w:t>
            </w:r>
            <w:r>
              <w:t xml:space="preserve"> их, производя правильный порядок учебных действий.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Развитие первичных представлений о конструктивном устройстве предметов быта.</w:t>
            </w:r>
          </w:p>
          <w:p w:rsidR="00FD27BD" w:rsidRDefault="00960B04">
            <w:pPr>
              <w:pStyle w:val="Standard"/>
            </w:pPr>
            <w:r>
              <w:t>Развитие конструктивного мышления и навыков постройки из бумаги.</w:t>
            </w:r>
          </w:p>
          <w:p w:rsidR="00FD27BD" w:rsidRDefault="00960B04">
            <w:pPr>
              <w:pStyle w:val="Standard"/>
            </w:pPr>
            <w: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26.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  <w:bCs/>
              </w:rPr>
              <w:t xml:space="preserve">Город, в котором мы живем (обобщение темы). </w:t>
            </w:r>
            <w:r>
              <w:rPr>
                <w:b/>
                <w:bCs/>
                <w:color w:val="6666FF"/>
              </w:rPr>
              <w:t>Экскурсия по деревне Аргуново.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Понимать</w:t>
            </w:r>
            <w:r>
              <w:t>, что в создании городской среды принимает участие художник-архитектор.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Учитьсявоспринимать</w:t>
            </w:r>
            <w:r>
              <w:t xml:space="preserve"> и </w:t>
            </w:r>
            <w:r>
              <w:rPr>
                <w:b/>
              </w:rPr>
              <w:t>описывать</w:t>
            </w:r>
            <w:r>
              <w:t xml:space="preserve"> архитектурные впечатления.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Делатьзарисовки</w:t>
            </w:r>
            <w:r>
              <w:t xml:space="preserve"> города по впечатлению после экскурсии.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 xml:space="preserve">Участвоватьв создании </w:t>
            </w:r>
            <w:r>
              <w:t>коллективных панно-коллажей с изображением городских (сельских) улиц.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Овладевать</w:t>
            </w:r>
            <w:r>
              <w:rPr>
                <w:i/>
              </w:rPr>
              <w:t xml:space="preserve"> навыками коллективной творческой деятельности под руководством учителя.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 xml:space="preserve">Участвовать в обсуждении </w:t>
            </w:r>
            <w:r>
              <w:t>итогов совместной практической деятельности.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FD27BD" w:rsidRDefault="00960B04">
            <w:pPr>
              <w:pStyle w:val="Standard"/>
            </w:pPr>
            <w:r>
              <w:t>Анализ формы домов, их элементов, деталей в связи с их назначением.</w:t>
            </w:r>
          </w:p>
          <w:p w:rsidR="00FD27BD" w:rsidRDefault="00960B04">
            <w:pPr>
              <w:pStyle w:val="Standard"/>
            </w:pPr>
            <w:r>
              <w:t>Создание образа города (коллективная творческая работа или индивидуальные работы).</w:t>
            </w:r>
          </w:p>
          <w:p w:rsidR="00FD27BD" w:rsidRDefault="00960B04">
            <w:pPr>
              <w:pStyle w:val="Standard"/>
            </w:pPr>
            <w:r>
              <w:t>Обсуждение работы.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Беседа, зарисовки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27.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  <w:bCs/>
                <w:u w:val="single"/>
              </w:rPr>
              <w:t xml:space="preserve">Проект </w:t>
            </w:r>
            <w:r>
              <w:rPr>
                <w:b/>
                <w:bCs/>
              </w:rPr>
              <w:t>«Создание образа города.» Составление панно.</w:t>
            </w:r>
          </w:p>
          <w:p w:rsidR="00FD27BD" w:rsidRDefault="00960B04">
            <w:pPr>
              <w:pStyle w:val="Standard"/>
            </w:pPr>
            <w:r>
              <w:t>Разнообразие городских построек. Малые архитектурные формы, деревья в городе.</w:t>
            </w:r>
          </w:p>
          <w:p w:rsidR="00FD27BD" w:rsidRDefault="00960B04">
            <w:pPr>
              <w:pStyle w:val="Standard"/>
            </w:pPr>
            <w:r>
              <w:t>Первоначальные навыки коллективной работы над панно.</w:t>
            </w: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Коллективная работа</w:t>
            </w:r>
          </w:p>
          <w:p w:rsidR="00FD27BD" w:rsidRDefault="00960B04">
            <w:pPr>
              <w:pStyle w:val="Standard"/>
            </w:pPr>
            <w:r>
              <w:t>Проектная деятельность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rPr>
          <w:trHeight w:val="291"/>
        </w:trPr>
        <w:tc>
          <w:tcPr>
            <w:tcW w:w="14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jc w:val="center"/>
            </w:pPr>
            <w:r>
              <w:rPr>
                <w:b/>
              </w:rPr>
              <w:t>Изображение, украшение, постройка всегда помогают друг другу</w:t>
            </w:r>
            <w:r>
              <w:t xml:space="preserve"> (5 ч)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28.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Три Брата-Мастера всегда трудятся вместе. Беседа.</w:t>
            </w:r>
          </w:p>
          <w:p w:rsidR="00FD27BD" w:rsidRDefault="00960B04">
            <w:pPr>
              <w:pStyle w:val="Standard"/>
            </w:pPr>
            <w: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FD27BD" w:rsidRDefault="00960B04">
            <w:pPr>
              <w:pStyle w:val="Standard"/>
            </w:pPr>
            <w: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Различать</w:t>
            </w:r>
            <w: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Анализировать</w:t>
            </w:r>
            <w:r>
              <w:rPr>
                <w:i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>
              <w:t>).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Познавательные УУД: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D27BD" w:rsidRDefault="00960B04">
            <w:pPr>
              <w:pStyle w:val="Standard"/>
            </w:pPr>
            <w:r>
              <w:t>Коммуникативные УУД:</w:t>
            </w:r>
          </w:p>
          <w:p w:rsidR="00FD27BD" w:rsidRDefault="00960B04">
            <w:pPr>
              <w:pStyle w:val="Standard"/>
            </w:pPr>
            <w: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Регулятивные УУД: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t>,</w:t>
            </w:r>
          </w:p>
          <w:p w:rsidR="00FD27BD" w:rsidRDefault="00960B04">
            <w:pPr>
              <w:pStyle w:val="Standard"/>
            </w:pPr>
            <w:r>
              <w:t xml:space="preserve">- </w:t>
            </w:r>
            <w:r>
              <w:rPr>
                <w:i/>
              </w:rPr>
              <w:t>находить варианты решения различных художественно-творческих задач</w:t>
            </w:r>
            <w:r>
              <w:t>;</w:t>
            </w:r>
          </w:p>
          <w:p w:rsidR="00FD27BD" w:rsidRDefault="00960B04">
            <w:pPr>
              <w:pStyle w:val="Standard"/>
            </w:pPr>
            <w:r>
              <w:t>- уметь рационально строить самостоятельную творческую деятельность,</w:t>
            </w:r>
          </w:p>
          <w:p w:rsidR="00FD27BD" w:rsidRDefault="00960B04">
            <w:pPr>
              <w:pStyle w:val="Standard"/>
            </w:pPr>
            <w:r>
              <w:t>- уметь организовать место занятий.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- Уважительно относиться к культуре и искусству других народов нашей страны и мира в целом;</w:t>
            </w:r>
          </w:p>
          <w:p w:rsidR="00FD27BD" w:rsidRDefault="00960B04">
            <w:pPr>
              <w:pStyle w:val="Standard"/>
            </w:pPr>
            <w:r>
              <w:t>- понимать роли культуры и  искусства в жизни человека;</w:t>
            </w:r>
          </w:p>
          <w:p w:rsidR="00FD27BD" w:rsidRDefault="00960B04">
            <w:pPr>
              <w:pStyle w:val="Standard"/>
            </w:pPr>
            <w:r>
              <w:t>- уметь наблюдать и фантазировать при создании образных форм;</w:t>
            </w:r>
          </w:p>
          <w:p w:rsidR="00FD27BD" w:rsidRDefault="00960B04">
            <w:pPr>
              <w:pStyle w:val="Standard"/>
            </w:pPr>
            <w: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D27BD" w:rsidRDefault="00960B04">
            <w:pPr>
              <w:pStyle w:val="Standard"/>
            </w:pPr>
            <w: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FD27BD" w:rsidRDefault="00960B04">
            <w:pPr>
              <w:pStyle w:val="Standard"/>
            </w:pPr>
            <w: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Выставка лучших работ учащихся.</w:t>
            </w:r>
          </w:p>
          <w:p w:rsidR="00FD27BD" w:rsidRDefault="00960B04">
            <w:pPr>
              <w:pStyle w:val="Standard"/>
            </w:pPr>
            <w:r>
              <w:t>Обсуждение выставки.</w:t>
            </w:r>
            <w:r>
              <w:rPr>
                <w:b/>
              </w:rPr>
              <w:t xml:space="preserve"> Восприниматьи обсуждать </w:t>
            </w:r>
            <w:r>
              <w:t xml:space="preserve">выставку детских работ (рисунки, скульптура, постройки, украшения), </w:t>
            </w:r>
            <w:r>
              <w:rPr>
                <w:b/>
              </w:rPr>
              <w:t>выделять</w:t>
            </w:r>
            <w:r>
              <w:t xml:space="preserve"> в них знакомые средства выражения, </w:t>
            </w:r>
            <w:r>
              <w:rPr>
                <w:b/>
              </w:rPr>
              <w:t>определять</w:t>
            </w:r>
            <w:r>
              <w:t xml:space="preserve"> задачи, которые решал автор в своей работе.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Выставка работ, беседа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УК</w:t>
            </w:r>
          </w:p>
          <w:p w:rsidR="00FD27BD" w:rsidRDefault="00960B04">
            <w:pPr>
              <w:pStyle w:val="Standard"/>
            </w:pPr>
            <w:r>
              <w:t>ИД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29.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  <w:bCs/>
                <w:u w:val="single"/>
              </w:rPr>
              <w:t xml:space="preserve">Проект </w:t>
            </w:r>
            <w:r>
              <w:rPr>
                <w:b/>
                <w:bCs/>
              </w:rPr>
              <w:t>«Сказочная страна». Панно-коллаж.</w:t>
            </w:r>
          </w:p>
          <w:p w:rsidR="00FD27BD" w:rsidRDefault="00960B04">
            <w:pPr>
              <w:pStyle w:val="Standard"/>
            </w:pPr>
            <w:r>
              <w:t xml:space="preserve">Изображение сказочного мира. Мастера помогают увидеть мир сказки и воссоздать его.  </w:t>
            </w:r>
          </w:p>
          <w:p w:rsidR="00FD27BD" w:rsidRDefault="00960B04">
            <w:pPr>
              <w:pStyle w:val="Standard"/>
            </w:pPr>
            <w:r>
              <w:t>Выразительность размещения элементов коллективного панно.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Овладевать</w:t>
            </w:r>
            <w:r>
              <w:t xml:space="preserve"> навыками коллективной деятельности, </w:t>
            </w:r>
            <w:r>
              <w:rPr>
                <w:b/>
                <w:i/>
              </w:rPr>
              <w:t>работать</w:t>
            </w:r>
            <w:r>
              <w:rPr>
                <w:i/>
              </w:rPr>
              <w:t xml:space="preserve"> организованно в команде одноклассников под руководством учителя</w:t>
            </w:r>
            <w:r>
              <w:t>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Создание коллективного панно. Коллективная работа с участием всех учащихся класса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Создавать</w:t>
            </w:r>
            <w:r>
              <w:t xml:space="preserve"> коллективное панно-коллаж с изображением сказочного мира.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Коллективная работа</w:t>
            </w:r>
          </w:p>
          <w:p w:rsidR="00FD27BD" w:rsidRDefault="00960B04">
            <w:pPr>
              <w:pStyle w:val="Standard"/>
            </w:pPr>
            <w:r>
              <w:t>Проектная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30.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  <w:bCs/>
              </w:rPr>
              <w:t>«Праздник весны».Конструирование из бумаги объектов природы (птицы, божьи коровки, жуки, стрекозы, бабочки) и украшение их.</w:t>
            </w:r>
          </w:p>
          <w:p w:rsidR="00FD27BD" w:rsidRDefault="00960B04">
            <w:pPr>
              <w:pStyle w:val="Standard"/>
            </w:pPr>
            <w:r>
              <w:t>Конструирование из бумаги.</w:t>
            </w:r>
          </w:p>
          <w:p w:rsidR="00FD27BD" w:rsidRDefault="00960B04">
            <w:pPr>
              <w:pStyle w:val="Standard"/>
            </w:pPr>
            <w:r>
              <w:t>Конструирование из бумаги объектов природы.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 xml:space="preserve">Наблюдать </w:t>
            </w:r>
            <w:r>
              <w:t>и</w:t>
            </w:r>
            <w:r>
              <w:rPr>
                <w:b/>
              </w:rPr>
              <w:t xml:space="preserve"> анализировать </w:t>
            </w:r>
            <w:r>
              <w:t>природные формы.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Овладевать</w:t>
            </w:r>
            <w: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Фантазировать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придумывать</w:t>
            </w:r>
            <w:r>
              <w:rPr>
                <w:i/>
              </w:rPr>
              <w:t xml:space="preserve"> декор на основе алгоритмически заданной конструкции</w:t>
            </w:r>
            <w:r>
              <w:t>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Развитие наблюдательности и изучение природных форм. Весенние события в природе (прилет птиц, пробуждение жучков, стрекоз, букашек и т.д.).</w:t>
            </w:r>
          </w:p>
          <w:p w:rsidR="00FD27BD" w:rsidRDefault="00960B04">
            <w:pPr>
              <w:pStyle w:val="Standard"/>
            </w:pPr>
            <w: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Придумывать,</w:t>
            </w:r>
            <w: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31.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Урок любования. Умение видеть.</w:t>
            </w:r>
            <w:r>
              <w:rPr>
                <w:b/>
                <w:bCs/>
                <w:color w:val="6666FF"/>
              </w:rPr>
              <w:t>Экскурсия в природу.</w:t>
            </w:r>
          </w:p>
          <w:p w:rsidR="00FD27BD" w:rsidRDefault="00960B04">
            <w:pPr>
              <w:pStyle w:val="Standard"/>
            </w:pPr>
            <w:r>
              <w:t>Восприятие красоты природы.</w:t>
            </w:r>
          </w:p>
          <w:p w:rsidR="00FD27BD" w:rsidRDefault="00960B04">
            <w:pPr>
              <w:pStyle w:val="Standard"/>
            </w:pPr>
            <w: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Уметьповторить</w:t>
            </w:r>
            <w:r>
              <w:t xml:space="preserve"> и затем </w:t>
            </w:r>
            <w:r>
              <w:rPr>
                <w:b/>
              </w:rPr>
              <w:t>варьировать</w:t>
            </w:r>
            <w:r>
              <w:t xml:space="preserve"> систему несложных действий с художественными материалами, выражая собственный замысел.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Творчески играть</w:t>
            </w:r>
            <w:r>
              <w:rPr>
                <w:i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>
              <w:t>).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Сотрудничать</w:t>
            </w:r>
            <w:r>
              <w:rPr>
                <w:i/>
              </w:rPr>
              <w:t xml:space="preserve"> с товарищами в процессе совместной работы (под руководством учителя)</w:t>
            </w:r>
            <w:r>
              <w:t>, выполнять свою часть работы в соответствии с общим замыслом.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Экскурсия в природу. Наблюдение живой природы с точки зрения трех Мастеров.</w:t>
            </w:r>
          </w:p>
          <w:p w:rsidR="00FD27BD" w:rsidRDefault="00960B04">
            <w:pPr>
              <w:pStyle w:val="Standard"/>
            </w:pPr>
            <w: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Коллективная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32.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Композицию на тему «Здравствуй, лето!»</w:t>
            </w:r>
          </w:p>
          <w:p w:rsidR="00FD27BD" w:rsidRDefault="00960B04">
            <w:pPr>
              <w:pStyle w:val="Standard"/>
            </w:pPr>
            <w:r>
              <w:t>Красота природы восхищает людей, ее воспевают в своих произведениях художники.</w:t>
            </w:r>
          </w:p>
          <w:p w:rsidR="00FD27BD" w:rsidRDefault="00960B04">
            <w:pPr>
              <w:pStyle w:val="Standard"/>
            </w:pPr>
            <w:r>
              <w:t>Образ лета в творчестве российских художников.</w:t>
            </w:r>
          </w:p>
          <w:p w:rsidR="00FD27BD" w:rsidRDefault="00960B04">
            <w:pPr>
              <w:pStyle w:val="Standard"/>
            </w:pPr>
            <w:r>
              <w:t>Картина и скульптура. Репродукция.</w:t>
            </w:r>
          </w:p>
          <w:p w:rsidR="00FD27BD" w:rsidRDefault="00FD27BD">
            <w:pPr>
              <w:pStyle w:val="Standard"/>
            </w:pP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rPr>
                <w:b/>
              </w:rPr>
              <w:t>Любоваться</w:t>
            </w:r>
            <w:r>
              <w:t xml:space="preserve"> красотой природы.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Наблюдать</w:t>
            </w:r>
            <w:r>
              <w:t xml:space="preserve"> живую природу с точки зрения трех Мастеров, т.е. имея в виду задачи трех видов художественной деятельности.</w:t>
            </w:r>
          </w:p>
          <w:p w:rsidR="00FD27BD" w:rsidRDefault="00960B04">
            <w:pPr>
              <w:pStyle w:val="Standard"/>
            </w:pPr>
            <w:r>
              <w:rPr>
                <w:b/>
                <w:i/>
              </w:rPr>
              <w:t>Характеризовать</w:t>
            </w:r>
            <w:r>
              <w:rPr>
                <w:i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Выражать</w:t>
            </w:r>
            <w: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Умение видеть. Развитие зрительских навыков.</w:t>
            </w:r>
          </w:p>
          <w:p w:rsidR="00FD27BD" w:rsidRDefault="00960B04">
            <w:pPr>
              <w:pStyle w:val="Standard"/>
            </w:pPr>
            <w:r>
              <w:t>Создание композиции по впечатлениям от летней природы.</w:t>
            </w:r>
          </w:p>
          <w:p w:rsidR="00FD27BD" w:rsidRDefault="00960B04">
            <w:pPr>
              <w:pStyle w:val="Standard"/>
            </w:pPr>
            <w:r>
              <w:rPr>
                <w:b/>
              </w:rPr>
              <w:t>Создавать</w:t>
            </w:r>
            <w:r>
              <w:t xml:space="preserve"> композицию на тему «Здравствуй, лето!» (работа гуашью).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Самостоятельная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ИК</w:t>
            </w:r>
          </w:p>
        </w:tc>
      </w:tr>
      <w:tr w:rsidR="00FD27BD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33.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«Здравствуй, лето!» (обобщение темы). Тест.</w:t>
            </w: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Тестовая работа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>
            <w:pPr>
              <w:pStyle w:val="Standard"/>
            </w:pPr>
          </w:p>
        </w:tc>
      </w:tr>
      <w:tr w:rsidR="00FD27BD">
        <w:tc>
          <w:tcPr>
            <w:tcW w:w="284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Итого:</w:t>
            </w:r>
          </w:p>
        </w:tc>
        <w:tc>
          <w:tcPr>
            <w:tcW w:w="1150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Проект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5</w:t>
            </w:r>
          </w:p>
        </w:tc>
      </w:tr>
      <w:tr w:rsidR="00FD27BD">
        <w:tc>
          <w:tcPr>
            <w:tcW w:w="28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1150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Тест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</w:t>
            </w:r>
          </w:p>
        </w:tc>
      </w:tr>
      <w:tr w:rsidR="00FD27BD">
        <w:tc>
          <w:tcPr>
            <w:tcW w:w="28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FD27BD"/>
        </w:tc>
        <w:tc>
          <w:tcPr>
            <w:tcW w:w="1150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Выставка работ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BD" w:rsidRDefault="00960B04">
            <w:pPr>
              <w:pStyle w:val="Standard"/>
            </w:pPr>
            <w:r>
              <w:t>1</w:t>
            </w:r>
          </w:p>
        </w:tc>
      </w:tr>
    </w:tbl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  <w:shd w:val="clear" w:color="auto" w:fill="FFFFFF"/>
        <w:autoSpaceDE w:val="0"/>
        <w:jc w:val="center"/>
        <w:rPr>
          <w:b/>
          <w:color w:val="000000"/>
          <w:u w:val="single"/>
        </w:rPr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p w:rsidR="00FD27BD" w:rsidRDefault="00FD27BD">
      <w:pPr>
        <w:pStyle w:val="Standard"/>
      </w:pPr>
    </w:p>
    <w:sectPr w:rsidR="00FD27BD" w:rsidSect="007E5D18">
      <w:pgSz w:w="16838" w:h="11906" w:orient="landscape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4D" w:rsidRDefault="00140B4D">
      <w:r>
        <w:separator/>
      </w:r>
    </w:p>
  </w:endnote>
  <w:endnote w:type="continuationSeparator" w:id="1">
    <w:p w:rsidR="00140B4D" w:rsidRDefault="0014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4D" w:rsidRDefault="00140B4D">
      <w:r>
        <w:rPr>
          <w:color w:val="000000"/>
        </w:rPr>
        <w:separator/>
      </w:r>
    </w:p>
  </w:footnote>
  <w:footnote w:type="continuationSeparator" w:id="1">
    <w:p w:rsidR="00140B4D" w:rsidRDefault="0014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7E"/>
    <w:multiLevelType w:val="multilevel"/>
    <w:tmpl w:val="1A021010"/>
    <w:styleLink w:val="WW8Num2"/>
    <w:lvl w:ilvl="0">
      <w:numFmt w:val="bullet"/>
      <w:lvlText w:val=""/>
      <w:lvlJc w:val="left"/>
      <w:rPr>
        <w:rFonts w:ascii="Wingdings" w:hAnsi="Wingdings" w:cs="Wingdings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BF2FBD"/>
    <w:multiLevelType w:val="multilevel"/>
    <w:tmpl w:val="36DC1844"/>
    <w:styleLink w:val="WW8Num3"/>
    <w:lvl w:ilvl="0">
      <w:numFmt w:val="bullet"/>
      <w:lvlText w:val=""/>
      <w:lvlJc w:val="left"/>
      <w:rPr>
        <w:rFonts w:ascii="Symbol" w:hAnsi="Symbol" w:cs="Wingdings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5F16934"/>
    <w:multiLevelType w:val="multilevel"/>
    <w:tmpl w:val="9F72457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D27BD"/>
    <w:rsid w:val="00140B4D"/>
    <w:rsid w:val="002A5B33"/>
    <w:rsid w:val="004A0BAC"/>
    <w:rsid w:val="007E5D18"/>
    <w:rsid w:val="008F3440"/>
    <w:rsid w:val="00960B04"/>
    <w:rsid w:val="00E52C3D"/>
    <w:rsid w:val="00FD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D1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5D18"/>
    <w:pPr>
      <w:suppressAutoHyphens/>
    </w:pPr>
  </w:style>
  <w:style w:type="paragraph" w:customStyle="1" w:styleId="Heading">
    <w:name w:val="Heading"/>
    <w:basedOn w:val="Standard"/>
    <w:next w:val="Textbody"/>
    <w:rsid w:val="007E5D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E5D18"/>
    <w:pPr>
      <w:spacing w:after="120"/>
    </w:pPr>
  </w:style>
  <w:style w:type="paragraph" w:styleId="a3">
    <w:name w:val="List"/>
    <w:basedOn w:val="Textbody"/>
    <w:rsid w:val="007E5D18"/>
  </w:style>
  <w:style w:type="paragraph" w:styleId="a4">
    <w:name w:val="caption"/>
    <w:basedOn w:val="Standard"/>
    <w:rsid w:val="007E5D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5D18"/>
    <w:pPr>
      <w:suppressLineNumbers/>
    </w:pPr>
  </w:style>
  <w:style w:type="paragraph" w:customStyle="1" w:styleId="TableContents">
    <w:name w:val="Table Contents"/>
    <w:basedOn w:val="Standard"/>
    <w:rsid w:val="007E5D18"/>
    <w:pPr>
      <w:suppressLineNumbers/>
    </w:pPr>
  </w:style>
  <w:style w:type="paragraph" w:styleId="a5">
    <w:name w:val="header"/>
    <w:basedOn w:val="Standard"/>
    <w:rsid w:val="007E5D18"/>
    <w:pPr>
      <w:tabs>
        <w:tab w:val="center" w:pos="4677"/>
        <w:tab w:val="right" w:pos="9355"/>
      </w:tabs>
    </w:pPr>
  </w:style>
  <w:style w:type="paragraph" w:customStyle="1" w:styleId="a6">
    <w:name w:val="Новый"/>
    <w:basedOn w:val="Standard"/>
    <w:rsid w:val="007E5D18"/>
    <w:pPr>
      <w:spacing w:line="360" w:lineRule="auto"/>
      <w:ind w:firstLine="454"/>
      <w:jc w:val="both"/>
    </w:pPr>
    <w:rPr>
      <w:sz w:val="28"/>
    </w:rPr>
  </w:style>
  <w:style w:type="paragraph" w:customStyle="1" w:styleId="Framecontents">
    <w:name w:val="Frame contents"/>
    <w:basedOn w:val="Textbody"/>
    <w:rsid w:val="007E5D18"/>
  </w:style>
  <w:style w:type="paragraph" w:styleId="a7">
    <w:name w:val="footer"/>
    <w:basedOn w:val="Standard"/>
    <w:rsid w:val="007E5D18"/>
    <w:pPr>
      <w:suppressLineNumbers/>
      <w:tabs>
        <w:tab w:val="center" w:pos="5386"/>
        <w:tab w:val="right" w:pos="10772"/>
      </w:tabs>
    </w:pPr>
  </w:style>
  <w:style w:type="character" w:styleId="a8">
    <w:name w:val="page number"/>
    <w:basedOn w:val="a0"/>
    <w:rsid w:val="007E5D18"/>
  </w:style>
  <w:style w:type="character" w:customStyle="1" w:styleId="FontStyle19">
    <w:name w:val="Font Style19"/>
    <w:basedOn w:val="a0"/>
    <w:rsid w:val="007E5D18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7E5D18"/>
    <w:rPr>
      <w:rFonts w:ascii="Wingdings" w:hAnsi="Wingdings" w:cs="Wingdings"/>
      <w:color w:val="000000"/>
      <w:sz w:val="20"/>
    </w:rPr>
  </w:style>
  <w:style w:type="character" w:customStyle="1" w:styleId="WW8Num4z0">
    <w:name w:val="WW8Num4z0"/>
    <w:rsid w:val="007E5D18"/>
  </w:style>
  <w:style w:type="character" w:customStyle="1" w:styleId="WW8Num3z0">
    <w:name w:val="WW8Num3z0"/>
    <w:rsid w:val="007E5D18"/>
    <w:rPr>
      <w:rFonts w:ascii="Wingdings" w:hAnsi="Wingdings" w:cs="Wingdings"/>
      <w:sz w:val="20"/>
    </w:rPr>
  </w:style>
  <w:style w:type="character" w:customStyle="1" w:styleId="Zag11">
    <w:name w:val="Zag_11"/>
    <w:rsid w:val="007E5D18"/>
  </w:style>
  <w:style w:type="paragraph" w:styleId="a9">
    <w:name w:val="Balloon Text"/>
    <w:basedOn w:val="a"/>
    <w:rsid w:val="007E5D1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sid w:val="007E5D18"/>
    <w:rPr>
      <w:rFonts w:ascii="Tahoma" w:hAnsi="Tahoma"/>
      <w:sz w:val="16"/>
      <w:szCs w:val="14"/>
    </w:rPr>
  </w:style>
  <w:style w:type="numbering" w:customStyle="1" w:styleId="WW8Num2">
    <w:name w:val="WW8Num2"/>
    <w:basedOn w:val="a2"/>
    <w:rsid w:val="007E5D18"/>
    <w:pPr>
      <w:numPr>
        <w:numId w:val="1"/>
      </w:numPr>
    </w:pPr>
  </w:style>
  <w:style w:type="numbering" w:customStyle="1" w:styleId="WW8Num4">
    <w:name w:val="WW8Num4"/>
    <w:basedOn w:val="a2"/>
    <w:rsid w:val="007E5D18"/>
    <w:pPr>
      <w:numPr>
        <w:numId w:val="2"/>
      </w:numPr>
    </w:pPr>
  </w:style>
  <w:style w:type="numbering" w:customStyle="1" w:styleId="WW8Num3">
    <w:name w:val="WW8Num3"/>
    <w:basedOn w:val="a2"/>
    <w:rsid w:val="007E5D1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a6">
    <w:name w:val="Новый"/>
    <w:basedOn w:val="Standard"/>
    <w:pPr>
      <w:spacing w:line="360" w:lineRule="auto"/>
      <w:ind w:firstLine="454"/>
      <w:jc w:val="both"/>
    </w:pPr>
    <w:rPr>
      <w:sz w:val="28"/>
    </w:rPr>
  </w:style>
  <w:style w:type="paragraph" w:customStyle="1" w:styleId="Framecontents">
    <w:name w:val="Frame contents"/>
    <w:basedOn w:val="Textbody"/>
  </w:style>
  <w:style w:type="paragraph" w:styleId="a7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styleId="a8">
    <w:name w:val="page number"/>
    <w:basedOn w:val="a0"/>
  </w:style>
  <w:style w:type="character" w:customStyle="1" w:styleId="FontStyle19">
    <w:name w:val="Font Style19"/>
    <w:basedOn w:val="a0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Pr>
      <w:rFonts w:ascii="Wingdings" w:hAnsi="Wingdings" w:cs="Wingdings"/>
      <w:color w:val="000000"/>
      <w:sz w:val="20"/>
    </w:rPr>
  </w:style>
  <w:style w:type="character" w:customStyle="1" w:styleId="WW8Num4z0">
    <w:name w:val="WW8Num4z0"/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Zag11">
    <w:name w:val="Zag_11"/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8038</Words>
  <Characters>45818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Селякова</dc:creator>
  <cp:lastModifiedBy>Angel</cp:lastModifiedBy>
  <cp:revision>4</cp:revision>
  <cp:lastPrinted>2016-09-15T19:48:00Z</cp:lastPrinted>
  <dcterms:created xsi:type="dcterms:W3CDTF">2015-09-29T06:05:00Z</dcterms:created>
  <dcterms:modified xsi:type="dcterms:W3CDTF">2016-11-04T14:56:00Z</dcterms:modified>
</cp:coreProperties>
</file>